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1AE49" w14:textId="77777777" w:rsidR="00426160" w:rsidRDefault="00426160" w:rsidP="00426160">
      <w:pPr>
        <w:widowControl w:val="0"/>
        <w:autoSpaceDE w:val="0"/>
        <w:autoSpaceDN w:val="0"/>
        <w:adjustRightInd w:val="0"/>
        <w:spacing w:after="240" w:line="580" w:lineRule="atLeast"/>
        <w:rPr>
          <w:rFonts w:ascii="Times" w:hAnsi="Times" w:cs="Times"/>
          <w:color w:val="000000"/>
        </w:rPr>
      </w:pPr>
      <w:r>
        <w:rPr>
          <w:rFonts w:ascii="Times" w:hAnsi="Times" w:cs="Times"/>
          <w:color w:val="262626"/>
          <w:sz w:val="50"/>
          <w:szCs w:val="50"/>
        </w:rPr>
        <w:t xml:space="preserve">Hotel Reservations </w:t>
      </w:r>
    </w:p>
    <w:p w14:paraId="4F47DFD7" w14:textId="77777777" w:rsidR="00426160" w:rsidRDefault="00426160" w:rsidP="00426160">
      <w:pPr>
        <w:widowControl w:val="0"/>
        <w:autoSpaceDE w:val="0"/>
        <w:autoSpaceDN w:val="0"/>
        <w:adjustRightInd w:val="0"/>
        <w:spacing w:after="240" w:line="440" w:lineRule="atLeast"/>
        <w:rPr>
          <w:rFonts w:ascii="Times" w:hAnsi="Times" w:cs="Times"/>
          <w:color w:val="000000"/>
        </w:rPr>
      </w:pPr>
      <w:r>
        <w:rPr>
          <w:rFonts w:ascii="Times" w:hAnsi="Times" w:cs="Times"/>
          <w:color w:val="262626"/>
          <w:sz w:val="37"/>
          <w:szCs w:val="37"/>
        </w:rPr>
        <w:t xml:space="preserve">Jessica Downs </w:t>
      </w:r>
    </w:p>
    <w:p w14:paraId="13631339" w14:textId="77777777" w:rsidR="00426160" w:rsidRDefault="00426160" w:rsidP="00426160">
      <w:pPr>
        <w:widowControl w:val="0"/>
        <w:autoSpaceDE w:val="0"/>
        <w:autoSpaceDN w:val="0"/>
        <w:adjustRightInd w:val="0"/>
        <w:spacing w:after="240" w:line="280" w:lineRule="atLeast"/>
        <w:rPr>
          <w:rFonts w:ascii="Times" w:hAnsi="Times" w:cs="Times"/>
          <w:color w:val="000000"/>
        </w:rPr>
      </w:pPr>
      <w:r>
        <w:rPr>
          <w:rFonts w:ascii="Times" w:hAnsi="Times" w:cs="Times"/>
          <w:color w:val="535353"/>
        </w:rPr>
        <w:t xml:space="preserve">Wed 12/6/2017 9:34 AM Sent Items </w:t>
      </w:r>
    </w:p>
    <w:p w14:paraId="5AE53C8F" w14:textId="77777777" w:rsidR="00426160" w:rsidRDefault="00426160" w:rsidP="00426160">
      <w:pPr>
        <w:widowControl w:val="0"/>
        <w:autoSpaceDE w:val="0"/>
        <w:autoSpaceDN w:val="0"/>
        <w:adjustRightInd w:val="0"/>
        <w:spacing w:after="240" w:line="260" w:lineRule="atLeast"/>
        <w:rPr>
          <w:rFonts w:ascii="Times" w:hAnsi="Times" w:cs="Times"/>
          <w:color w:val="000000"/>
        </w:rPr>
      </w:pPr>
      <w:proofErr w:type="spellStart"/>
      <w:proofErr w:type="gramStart"/>
      <w:r>
        <w:rPr>
          <w:rFonts w:ascii="Times" w:hAnsi="Times" w:cs="Times"/>
          <w:color w:val="535353"/>
          <w:sz w:val="21"/>
          <w:szCs w:val="21"/>
        </w:rPr>
        <w:t>To:</w:t>
      </w:r>
      <w:r>
        <w:rPr>
          <w:rFonts w:ascii="Times" w:hAnsi="Times" w:cs="Times"/>
          <w:color w:val="262626"/>
          <w:sz w:val="26"/>
          <w:szCs w:val="26"/>
        </w:rPr>
        <w:t>Matthew</w:t>
      </w:r>
      <w:proofErr w:type="spellEnd"/>
      <w:proofErr w:type="gramEnd"/>
      <w:r>
        <w:rPr>
          <w:rFonts w:ascii="Times" w:hAnsi="Times" w:cs="Times"/>
          <w:color w:val="262626"/>
          <w:sz w:val="26"/>
          <w:szCs w:val="26"/>
        </w:rPr>
        <w:t xml:space="preserve"> Hanks &lt;mmh0033@tigermail.auburn.edu&gt;; Kyle </w:t>
      </w:r>
      <w:proofErr w:type="spellStart"/>
      <w:r>
        <w:rPr>
          <w:rFonts w:ascii="Times" w:hAnsi="Times" w:cs="Times"/>
          <w:color w:val="262626"/>
          <w:sz w:val="26"/>
          <w:szCs w:val="26"/>
        </w:rPr>
        <w:t>Wasserberger</w:t>
      </w:r>
      <w:proofErr w:type="spellEnd"/>
      <w:r>
        <w:rPr>
          <w:rFonts w:ascii="Times" w:hAnsi="Times" w:cs="Times"/>
          <w:color w:val="262626"/>
          <w:sz w:val="26"/>
          <w:szCs w:val="26"/>
        </w:rPr>
        <w:t xml:space="preserve"> &lt;kww0009@tigermail.auburn.edu&gt;; Abby </w:t>
      </w:r>
      <w:proofErr w:type="spellStart"/>
      <w:r>
        <w:rPr>
          <w:rFonts w:ascii="Times" w:hAnsi="Times" w:cs="Times"/>
          <w:color w:val="262626"/>
          <w:sz w:val="26"/>
          <w:szCs w:val="26"/>
        </w:rPr>
        <w:t>Brittain</w:t>
      </w:r>
      <w:proofErr w:type="spellEnd"/>
      <w:r>
        <w:rPr>
          <w:rFonts w:ascii="Times" w:hAnsi="Times" w:cs="Times"/>
          <w:color w:val="262626"/>
          <w:sz w:val="26"/>
          <w:szCs w:val="26"/>
        </w:rPr>
        <w:t xml:space="preserve"> &lt;arb0075@tigermail.auburn.edu&gt;; </w:t>
      </w:r>
    </w:p>
    <w:p w14:paraId="27512566" w14:textId="77777777" w:rsidR="00426160" w:rsidRDefault="00426160" w:rsidP="00426160">
      <w:pPr>
        <w:widowControl w:val="0"/>
        <w:autoSpaceDE w:val="0"/>
        <w:autoSpaceDN w:val="0"/>
        <w:adjustRightInd w:val="0"/>
        <w:spacing w:after="240" w:line="240" w:lineRule="atLeast"/>
        <w:rPr>
          <w:rFonts w:ascii="Times" w:hAnsi="Times" w:cs="Times"/>
          <w:color w:val="000000"/>
        </w:rPr>
      </w:pPr>
      <w:r>
        <w:rPr>
          <w:rFonts w:ascii="Arial" w:hAnsi="Arial" w:cs="Arial"/>
          <w:color w:val="BFBFBF"/>
          <w:sz w:val="21"/>
          <w:szCs w:val="21"/>
        </w:rPr>
        <w:t xml:space="preserve">Please review your reservation details and keep for your records. </w:t>
      </w:r>
    </w:p>
    <w:p w14:paraId="6F147FA9" w14:textId="77777777" w:rsidR="00426160" w:rsidRDefault="00426160" w:rsidP="00426160">
      <w:pPr>
        <w:widowControl w:val="0"/>
        <w:autoSpaceDE w:val="0"/>
        <w:autoSpaceDN w:val="0"/>
        <w:adjustRightInd w:val="0"/>
        <w:spacing w:after="240" w:line="480" w:lineRule="atLeast"/>
        <w:rPr>
          <w:rFonts w:ascii="Times" w:hAnsi="Times" w:cs="Times"/>
          <w:color w:val="000000"/>
        </w:rPr>
      </w:pPr>
      <w:proofErr w:type="spellStart"/>
      <w:r>
        <w:rPr>
          <w:rFonts w:ascii="Arial" w:hAnsi="Arial" w:cs="Arial"/>
          <w:b/>
          <w:bCs/>
          <w:color w:val="9B9B9B"/>
          <w:sz w:val="42"/>
          <w:szCs w:val="42"/>
        </w:rPr>
        <w:t>SpringHill</w:t>
      </w:r>
      <w:proofErr w:type="spellEnd"/>
      <w:r>
        <w:rPr>
          <w:rFonts w:ascii="Arial" w:hAnsi="Arial" w:cs="Arial"/>
          <w:b/>
          <w:bCs/>
          <w:color w:val="9B9B9B"/>
          <w:sz w:val="42"/>
          <w:szCs w:val="42"/>
        </w:rPr>
        <w:t xml:space="preserve"> Suites Chattanooga Downtown/Cameron Harbor </w:t>
      </w:r>
    </w:p>
    <w:p w14:paraId="00726CC9" w14:textId="77777777" w:rsidR="00426160" w:rsidRDefault="00426160" w:rsidP="0042616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27AF84D1" wp14:editId="13870159">
            <wp:extent cx="3048000" cy="457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4572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D4B6862" wp14:editId="10F04229">
            <wp:extent cx="1625600" cy="660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5600" cy="6604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C26C81A" wp14:editId="26D789E7">
            <wp:extent cx="3048000" cy="457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4572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35D23185" wp14:editId="5BC2838C">
            <wp:extent cx="165100" cy="203200"/>
            <wp:effectExtent l="0" t="0" r="1270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p>
    <w:p w14:paraId="40C40E32" w14:textId="77777777" w:rsidR="00426160" w:rsidRDefault="00426160" w:rsidP="00426160">
      <w:pPr>
        <w:widowControl w:val="0"/>
        <w:autoSpaceDE w:val="0"/>
        <w:autoSpaceDN w:val="0"/>
        <w:adjustRightInd w:val="0"/>
        <w:spacing w:after="240" w:line="340" w:lineRule="atLeast"/>
        <w:rPr>
          <w:rFonts w:ascii="Times" w:hAnsi="Times" w:cs="Times"/>
          <w:color w:val="000000"/>
        </w:rPr>
      </w:pPr>
      <w:r>
        <w:rPr>
          <w:rFonts w:ascii="Arial" w:hAnsi="Arial" w:cs="Arial"/>
          <w:color w:val="9B9B9B"/>
          <w:sz w:val="29"/>
          <w:szCs w:val="29"/>
        </w:rPr>
        <w:t>495 Riverfront Parkway Chattanooga Tennessee 37402 USA</w:t>
      </w:r>
      <w:r>
        <w:rPr>
          <w:rFonts w:ascii="Arial" w:hAnsi="Arial" w:cs="Arial"/>
          <w:color w:val="243244"/>
          <w:sz w:val="18"/>
          <w:szCs w:val="18"/>
        </w:rPr>
        <w:t>[[[|:</w:t>
      </w:r>
      <w:proofErr w:type="spellStart"/>
      <w:r>
        <w:rPr>
          <w:rFonts w:ascii="Arial" w:hAnsi="Arial" w:cs="Arial"/>
          <w:color w:val="243244"/>
          <w:sz w:val="18"/>
          <w:szCs w:val="18"/>
        </w:rPr>
        <w:t>SH|CNF|en_US</w:t>
      </w:r>
      <w:proofErr w:type="spellEnd"/>
      <w:r>
        <w:rPr>
          <w:rFonts w:ascii="Arial" w:hAnsi="Arial" w:cs="Arial"/>
          <w:color w:val="243244"/>
          <w:sz w:val="18"/>
          <w:szCs w:val="18"/>
        </w:rPr>
        <w:t xml:space="preserve">]]] </w:t>
      </w:r>
      <w:r>
        <w:rPr>
          <w:rFonts w:ascii="Arial" w:hAnsi="Arial" w:cs="Arial"/>
          <w:b/>
          <w:bCs/>
          <w:color w:val="878787"/>
          <w:sz w:val="29"/>
          <w:szCs w:val="29"/>
        </w:rPr>
        <w:t xml:space="preserve">+1-423-834-9300 Hotel Website Map &amp; Directions Plan Your Stay </w:t>
      </w:r>
    </w:p>
    <w:p w14:paraId="3C617054" w14:textId="77777777" w:rsidR="00426160" w:rsidRDefault="00426160" w:rsidP="0042616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503D6F98" wp14:editId="5FEEFCF9">
            <wp:extent cx="165100" cy="203200"/>
            <wp:effectExtent l="0" t="0" r="1270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2032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6E6BC5BB" wp14:editId="378D78A4">
            <wp:extent cx="8128000" cy="25400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0" cy="2540000"/>
                    </a:xfrm>
                    <a:prstGeom prst="rect">
                      <a:avLst/>
                    </a:prstGeom>
                    <a:noFill/>
                    <a:ln>
                      <a:noFill/>
                    </a:ln>
                  </pic:spPr>
                </pic:pic>
              </a:graphicData>
            </a:graphic>
          </wp:inline>
        </w:drawing>
      </w:r>
    </w:p>
    <w:p w14:paraId="011F157F" w14:textId="77777777" w:rsidR="00426160" w:rsidRDefault="00426160" w:rsidP="00426160">
      <w:pPr>
        <w:widowControl w:val="0"/>
        <w:autoSpaceDE w:val="0"/>
        <w:autoSpaceDN w:val="0"/>
        <w:adjustRightInd w:val="0"/>
        <w:spacing w:after="240" w:line="480" w:lineRule="atLeast"/>
        <w:rPr>
          <w:rFonts w:ascii="Times" w:hAnsi="Times" w:cs="Times"/>
          <w:color w:val="000000"/>
        </w:rPr>
      </w:pPr>
      <w:r>
        <w:rPr>
          <w:rFonts w:ascii="Arial" w:hAnsi="Arial" w:cs="Arial"/>
          <w:b/>
          <w:bCs/>
          <w:color w:val="151515"/>
          <w:sz w:val="42"/>
          <w:szCs w:val="42"/>
        </w:rPr>
        <w:t xml:space="preserve">Reservation Confirmation: 92981068 </w:t>
      </w:r>
    </w:p>
    <w:p w14:paraId="2088477C" w14:textId="77777777" w:rsidR="00426160" w:rsidRDefault="00426160" w:rsidP="00426160">
      <w:pPr>
        <w:widowControl w:val="0"/>
        <w:autoSpaceDE w:val="0"/>
        <w:autoSpaceDN w:val="0"/>
        <w:adjustRightInd w:val="0"/>
        <w:spacing w:after="240" w:line="400" w:lineRule="atLeast"/>
        <w:rPr>
          <w:rFonts w:ascii="Times" w:hAnsi="Times" w:cs="Times"/>
          <w:color w:val="000000"/>
        </w:rPr>
      </w:pPr>
      <w:r>
        <w:rPr>
          <w:rFonts w:ascii="Arial" w:hAnsi="Arial" w:cs="Arial"/>
          <w:b/>
          <w:bCs/>
          <w:color w:val="151515"/>
          <w:sz w:val="34"/>
          <w:szCs w:val="34"/>
        </w:rPr>
        <w:lastRenderedPageBreak/>
        <w:t xml:space="preserve">For MS Jessica Downs </w:t>
      </w:r>
    </w:p>
    <w:p w14:paraId="272B292E" w14:textId="77777777" w:rsidR="00426160" w:rsidRDefault="00426160" w:rsidP="00426160">
      <w:pPr>
        <w:widowControl w:val="0"/>
        <w:autoSpaceDE w:val="0"/>
        <w:autoSpaceDN w:val="0"/>
        <w:adjustRightInd w:val="0"/>
        <w:spacing w:after="240" w:line="300" w:lineRule="atLeast"/>
        <w:rPr>
          <w:rFonts w:ascii="Times" w:hAnsi="Times" w:cs="Times"/>
          <w:color w:val="000000"/>
        </w:rPr>
      </w:pPr>
      <w:r>
        <w:rPr>
          <w:rFonts w:ascii="Arial" w:hAnsi="Arial" w:cs="Arial"/>
          <w:b/>
          <w:bCs/>
          <w:color w:val="BFBFBF"/>
          <w:sz w:val="26"/>
          <w:szCs w:val="26"/>
        </w:rPr>
        <w:t xml:space="preserve">CHECK-IN DATE </w:t>
      </w:r>
      <w:r>
        <w:rPr>
          <w:rFonts w:ascii="Arial" w:hAnsi="Arial" w:cs="Arial"/>
          <w:b/>
          <w:bCs/>
          <w:color w:val="151515"/>
          <w:position w:val="2"/>
          <w:sz w:val="29"/>
          <w:szCs w:val="29"/>
        </w:rPr>
        <w:t xml:space="preserve">Thursday, </w:t>
      </w:r>
      <w:r>
        <w:rPr>
          <w:rFonts w:ascii="Arial" w:hAnsi="Arial" w:cs="Arial"/>
          <w:b/>
          <w:bCs/>
          <w:color w:val="151515"/>
          <w:sz w:val="29"/>
          <w:szCs w:val="29"/>
        </w:rPr>
        <w:t xml:space="preserve">2018 </w:t>
      </w:r>
    </w:p>
    <w:p w14:paraId="3DD7937A" w14:textId="77777777" w:rsidR="00426160" w:rsidRDefault="00426160" w:rsidP="00426160">
      <w:pPr>
        <w:widowControl w:val="0"/>
        <w:autoSpaceDE w:val="0"/>
        <w:autoSpaceDN w:val="0"/>
        <w:adjustRightInd w:val="0"/>
        <w:spacing w:after="240" w:line="340" w:lineRule="atLeast"/>
        <w:rPr>
          <w:rFonts w:ascii="Times" w:hAnsi="Times" w:cs="Times"/>
          <w:color w:val="000000"/>
        </w:rPr>
      </w:pPr>
      <w:r>
        <w:rPr>
          <w:rFonts w:ascii="Arial" w:hAnsi="Arial" w:cs="Arial"/>
          <w:b/>
          <w:bCs/>
          <w:color w:val="151515"/>
          <w:sz w:val="29"/>
          <w:szCs w:val="29"/>
        </w:rPr>
        <w:t xml:space="preserve">February 15, </w:t>
      </w:r>
    </w:p>
    <w:p w14:paraId="124195A3" w14:textId="77777777" w:rsidR="00426160" w:rsidRDefault="00426160" w:rsidP="00426160">
      <w:pPr>
        <w:widowControl w:val="0"/>
        <w:autoSpaceDE w:val="0"/>
        <w:autoSpaceDN w:val="0"/>
        <w:adjustRightInd w:val="0"/>
        <w:spacing w:after="240" w:line="340" w:lineRule="atLeast"/>
        <w:rPr>
          <w:rFonts w:ascii="Times" w:hAnsi="Times" w:cs="Times"/>
          <w:color w:val="000000"/>
        </w:rPr>
      </w:pPr>
      <w:r>
        <w:rPr>
          <w:rFonts w:ascii="Arial" w:hAnsi="Arial" w:cs="Arial"/>
          <w:b/>
          <w:bCs/>
          <w:color w:val="151515"/>
          <w:sz w:val="29"/>
          <w:szCs w:val="29"/>
        </w:rPr>
        <w:t xml:space="preserve">SILVER ELITE </w:t>
      </w:r>
    </w:p>
    <w:p w14:paraId="791655FE" w14:textId="77777777" w:rsidR="00426160" w:rsidRDefault="00426160" w:rsidP="00426160">
      <w:pPr>
        <w:widowControl w:val="0"/>
        <w:autoSpaceDE w:val="0"/>
        <w:autoSpaceDN w:val="0"/>
        <w:adjustRightInd w:val="0"/>
        <w:spacing w:after="240" w:line="300" w:lineRule="atLeast"/>
        <w:rPr>
          <w:rFonts w:ascii="Times" w:hAnsi="Times" w:cs="Times"/>
          <w:color w:val="000000"/>
        </w:rPr>
      </w:pPr>
      <w:r>
        <w:rPr>
          <w:rFonts w:ascii="Arial" w:hAnsi="Arial" w:cs="Arial"/>
          <w:b/>
          <w:bCs/>
          <w:color w:val="BFBFBF"/>
          <w:sz w:val="26"/>
          <w:szCs w:val="26"/>
        </w:rPr>
        <w:t xml:space="preserve">CHECK-OUT DATE </w:t>
      </w:r>
      <w:r>
        <w:rPr>
          <w:rFonts w:ascii="Arial" w:hAnsi="Arial" w:cs="Arial"/>
          <w:b/>
          <w:bCs/>
          <w:color w:val="151515"/>
          <w:position w:val="2"/>
          <w:sz w:val="29"/>
          <w:szCs w:val="29"/>
        </w:rPr>
        <w:t xml:space="preserve">Saturday, </w:t>
      </w:r>
      <w:r>
        <w:rPr>
          <w:rFonts w:ascii="Arial" w:hAnsi="Arial" w:cs="Arial"/>
          <w:b/>
          <w:bCs/>
          <w:color w:val="151515"/>
          <w:sz w:val="29"/>
          <w:szCs w:val="29"/>
        </w:rPr>
        <w:t xml:space="preserve">2018 </w:t>
      </w:r>
    </w:p>
    <w:p w14:paraId="68EDF1EC" w14:textId="77777777" w:rsidR="00426160" w:rsidRDefault="00426160" w:rsidP="00426160">
      <w:pPr>
        <w:widowControl w:val="0"/>
        <w:autoSpaceDE w:val="0"/>
        <w:autoSpaceDN w:val="0"/>
        <w:adjustRightInd w:val="0"/>
        <w:spacing w:after="240" w:line="340" w:lineRule="atLeast"/>
        <w:rPr>
          <w:rFonts w:ascii="Times" w:hAnsi="Times" w:cs="Times"/>
          <w:color w:val="000000"/>
        </w:rPr>
      </w:pPr>
      <w:r>
        <w:rPr>
          <w:rFonts w:ascii="Arial" w:hAnsi="Arial" w:cs="Arial"/>
          <w:b/>
          <w:bCs/>
          <w:color w:val="151515"/>
          <w:sz w:val="29"/>
          <w:szCs w:val="29"/>
        </w:rPr>
        <w:t xml:space="preserve">February 17, </w:t>
      </w:r>
    </w:p>
    <w:p w14:paraId="0B66E64B" w14:textId="77777777" w:rsidR="00426160" w:rsidRDefault="00426160" w:rsidP="00426160">
      <w:pPr>
        <w:widowControl w:val="0"/>
        <w:autoSpaceDE w:val="0"/>
        <w:autoSpaceDN w:val="0"/>
        <w:adjustRightInd w:val="0"/>
        <w:spacing w:after="240" w:line="300" w:lineRule="atLeast"/>
        <w:rPr>
          <w:rFonts w:ascii="Times" w:hAnsi="Times" w:cs="Times"/>
          <w:color w:val="000000"/>
        </w:rPr>
      </w:pPr>
      <w:r>
        <w:rPr>
          <w:rFonts w:ascii="Arial" w:hAnsi="Arial" w:cs="Arial"/>
          <w:b/>
          <w:bCs/>
          <w:color w:val="BFBFBF"/>
          <w:sz w:val="26"/>
          <w:szCs w:val="26"/>
        </w:rPr>
        <w:t xml:space="preserve">CHECK-IN TIME </w:t>
      </w:r>
      <w:r>
        <w:rPr>
          <w:rFonts w:ascii="Arial" w:hAnsi="Arial" w:cs="Arial"/>
          <w:b/>
          <w:bCs/>
          <w:color w:val="151515"/>
          <w:position w:val="2"/>
          <w:sz w:val="29"/>
          <w:szCs w:val="29"/>
        </w:rPr>
        <w:t>03:00 PM</w:t>
      </w:r>
      <w:r>
        <w:rPr>
          <w:rFonts w:ascii="MS Mincho" w:eastAsia="MS Mincho" w:hAnsi="MS Mincho" w:cs="MS Mincho"/>
          <w:b/>
          <w:bCs/>
          <w:color w:val="151515"/>
          <w:sz w:val="29"/>
          <w:szCs w:val="29"/>
        </w:rPr>
        <w:t> </w:t>
      </w:r>
      <w:r>
        <w:rPr>
          <w:rFonts w:ascii="Arial" w:hAnsi="Arial" w:cs="Arial"/>
          <w:b/>
          <w:bCs/>
          <w:color w:val="9B9B9B"/>
          <w:sz w:val="29"/>
          <w:szCs w:val="29"/>
        </w:rPr>
        <w:t xml:space="preserve">Modify your reservation </w:t>
      </w:r>
    </w:p>
    <w:p w14:paraId="059D92E2" w14:textId="77777777" w:rsidR="00426160" w:rsidRDefault="00426160" w:rsidP="00426160">
      <w:pPr>
        <w:widowControl w:val="0"/>
        <w:autoSpaceDE w:val="0"/>
        <w:autoSpaceDN w:val="0"/>
        <w:adjustRightInd w:val="0"/>
        <w:spacing w:after="240" w:line="300" w:lineRule="atLeast"/>
        <w:rPr>
          <w:rFonts w:ascii="Times" w:hAnsi="Times" w:cs="Times"/>
          <w:color w:val="000000"/>
        </w:rPr>
      </w:pPr>
      <w:r>
        <w:rPr>
          <w:rFonts w:ascii="Arial" w:hAnsi="Arial" w:cs="Arial"/>
          <w:b/>
          <w:bCs/>
          <w:color w:val="BFBFBF"/>
          <w:sz w:val="26"/>
          <w:szCs w:val="26"/>
        </w:rPr>
        <w:t xml:space="preserve">CHECK-OUT TIME </w:t>
      </w:r>
      <w:r>
        <w:rPr>
          <w:rFonts w:ascii="Arial" w:hAnsi="Arial" w:cs="Arial"/>
          <w:b/>
          <w:bCs/>
          <w:color w:val="151515"/>
          <w:position w:val="2"/>
          <w:sz w:val="29"/>
          <w:szCs w:val="29"/>
        </w:rPr>
        <w:t>12:00 PM</w:t>
      </w:r>
      <w:r>
        <w:rPr>
          <w:rFonts w:ascii="MS Mincho" w:eastAsia="MS Mincho" w:hAnsi="MS Mincho" w:cs="MS Mincho"/>
          <w:b/>
          <w:bCs/>
          <w:color w:val="151515"/>
          <w:sz w:val="29"/>
          <w:szCs w:val="29"/>
        </w:rPr>
        <w:t> </w:t>
      </w:r>
      <w:r>
        <w:rPr>
          <w:rFonts w:ascii="Arial" w:hAnsi="Arial" w:cs="Arial"/>
          <w:b/>
          <w:bCs/>
          <w:color w:val="9B9B9B"/>
          <w:sz w:val="29"/>
          <w:szCs w:val="29"/>
        </w:rPr>
        <w:t xml:space="preserve">Cancel your reservation </w:t>
      </w:r>
    </w:p>
    <w:p w14:paraId="09188E18" w14:textId="77777777" w:rsidR="00426160" w:rsidRDefault="00426160" w:rsidP="00426160">
      <w:pPr>
        <w:widowControl w:val="0"/>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495A0006" wp14:editId="1CBFB4DB">
            <wp:extent cx="2844800" cy="317500"/>
            <wp:effectExtent l="0" t="0" r="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317500"/>
                    </a:xfrm>
                    <a:prstGeom prst="rect">
                      <a:avLst/>
                    </a:prstGeom>
                    <a:noFill/>
                    <a:ln>
                      <a:noFill/>
                    </a:ln>
                  </pic:spPr>
                </pic:pic>
              </a:graphicData>
            </a:graphic>
          </wp:inline>
        </w:drawing>
      </w:r>
      <w:r>
        <w:rPr>
          <w:rFonts w:ascii="Times" w:hAnsi="Times" w:cs="Times"/>
          <w:color w:val="000000"/>
        </w:rPr>
        <w:t xml:space="preserve"> </w:t>
      </w:r>
      <w:r>
        <w:rPr>
          <w:rFonts w:ascii="Times" w:hAnsi="Times" w:cs="Times"/>
          <w:noProof/>
          <w:color w:val="000000"/>
        </w:rPr>
        <w:drawing>
          <wp:inline distT="0" distB="0" distL="0" distR="0" wp14:anchorId="018A04C3" wp14:editId="26E56018">
            <wp:extent cx="2844800" cy="317500"/>
            <wp:effectExtent l="0" t="0" r="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4800" cy="317500"/>
                    </a:xfrm>
                    <a:prstGeom prst="rect">
                      <a:avLst/>
                    </a:prstGeom>
                    <a:noFill/>
                    <a:ln>
                      <a:noFill/>
                    </a:ln>
                  </pic:spPr>
                </pic:pic>
              </a:graphicData>
            </a:graphic>
          </wp:inline>
        </w:drawing>
      </w:r>
      <w:r>
        <w:rPr>
          <w:rFonts w:ascii="Times" w:hAnsi="Times" w:cs="Times"/>
          <w:color w:val="000000"/>
        </w:rPr>
        <w:t xml:space="preserve"> </w:t>
      </w:r>
    </w:p>
    <w:p w14:paraId="0E0FE5B8"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https://outlook.office.com/owa/?viewmodel=ReadMessageItem&amp;ItemI...Inr1m1qJ8pyAADN2N03AAA%3D&amp;IsPrintView=1&amp;wid=27&amp;ispopout=1&amp;path= Page 1 of 6 </w:t>
      </w:r>
    </w:p>
    <w:p w14:paraId="12EC83C3"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Hotel Reservations - Jessica Downs 12/10/17, 5)18 PM </w:t>
      </w:r>
    </w:p>
    <w:p w14:paraId="168780FF"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51515"/>
          <w:sz w:val="34"/>
          <w:szCs w:val="34"/>
        </w:rPr>
        <w:t xml:space="preserve">Dear MS Jessica Downs, </w:t>
      </w:r>
    </w:p>
    <w:p w14:paraId="676C701B"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color w:val="151515"/>
          <w:sz w:val="29"/>
          <w:szCs w:val="29"/>
        </w:rPr>
        <w:t xml:space="preserve">We are pleased to confirm your reservation with the </w:t>
      </w:r>
      <w:proofErr w:type="spellStart"/>
      <w:r>
        <w:rPr>
          <w:rFonts w:ascii="Arial" w:eastAsia="System Font" w:hAnsi="Arial" w:cs="Arial"/>
          <w:color w:val="151515"/>
          <w:sz w:val="29"/>
          <w:szCs w:val="29"/>
        </w:rPr>
        <w:t>SpringHill</w:t>
      </w:r>
      <w:proofErr w:type="spellEnd"/>
      <w:r>
        <w:rPr>
          <w:rFonts w:ascii="Arial" w:eastAsia="System Font" w:hAnsi="Arial" w:cs="Arial"/>
          <w:color w:val="151515"/>
          <w:sz w:val="29"/>
          <w:szCs w:val="29"/>
        </w:rPr>
        <w:t xml:space="preserve"> Suites Chattanooga Downtown/Cameron Harbor. Below is a summary of your booking and suite information. Whether traveling for business or leisure, prepare to feel refreshed by the stylish spaces and inspiring design of </w:t>
      </w:r>
      <w:proofErr w:type="spellStart"/>
      <w:r>
        <w:rPr>
          <w:rFonts w:ascii="Arial" w:eastAsia="System Font" w:hAnsi="Arial" w:cs="Arial"/>
          <w:color w:val="151515"/>
          <w:sz w:val="29"/>
          <w:szCs w:val="29"/>
        </w:rPr>
        <w:t>SpringHill</w:t>
      </w:r>
      <w:proofErr w:type="spellEnd"/>
      <w:r>
        <w:rPr>
          <w:rFonts w:ascii="Arial" w:eastAsia="System Font" w:hAnsi="Arial" w:cs="Arial"/>
          <w:color w:val="151515"/>
          <w:sz w:val="29"/>
          <w:szCs w:val="29"/>
        </w:rPr>
        <w:t xml:space="preserve"> Suites. </w:t>
      </w:r>
    </w:p>
    <w:p w14:paraId="4615A1DC"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color w:val="151515"/>
          <w:sz w:val="29"/>
          <w:szCs w:val="29"/>
        </w:rPr>
        <w:t>Sincerely,</w:t>
      </w:r>
      <w:r>
        <w:rPr>
          <w:rFonts w:ascii="MS Mincho" w:eastAsia="MS Mincho" w:hAnsi="MS Mincho" w:cs="MS Mincho"/>
          <w:color w:val="151515"/>
          <w:sz w:val="29"/>
          <w:szCs w:val="29"/>
        </w:rPr>
        <w:t> </w:t>
      </w:r>
      <w:proofErr w:type="spellStart"/>
      <w:r>
        <w:rPr>
          <w:rFonts w:ascii="Arial" w:eastAsia="System Font" w:hAnsi="Arial" w:cs="Arial"/>
          <w:color w:val="151515"/>
          <w:sz w:val="29"/>
          <w:szCs w:val="29"/>
        </w:rPr>
        <w:t>SpringHill</w:t>
      </w:r>
      <w:proofErr w:type="spellEnd"/>
      <w:r>
        <w:rPr>
          <w:rFonts w:ascii="Arial" w:eastAsia="System Font" w:hAnsi="Arial" w:cs="Arial"/>
          <w:color w:val="151515"/>
          <w:sz w:val="29"/>
          <w:szCs w:val="29"/>
        </w:rPr>
        <w:t xml:space="preserve"> Suites Chattanooga Downtown/Cameron Harbor </w:t>
      </w:r>
    </w:p>
    <w:p w14:paraId="46EF5DE5"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9B9B9B"/>
          <w:sz w:val="34"/>
          <w:szCs w:val="34"/>
        </w:rPr>
        <w:t xml:space="preserve">Enjoy Your Stay </w:t>
      </w:r>
    </w:p>
    <w:p w14:paraId="67F20663"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Times New Roman" w:eastAsia="System Font" w:hAnsi="Times New Roman" w:cs="Times New Roman"/>
          <w:color w:val="0000E9"/>
          <w:sz w:val="34"/>
          <w:szCs w:val="34"/>
        </w:rPr>
        <w:t xml:space="preserve">Enjoy Your Stay Enjoy Your Stay </w:t>
      </w:r>
    </w:p>
    <w:p w14:paraId="4AEBE8E5"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48A4357D" wp14:editId="5EA4C74D">
            <wp:extent cx="165100" cy="165100"/>
            <wp:effectExtent l="0" t="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27EB0AF" wp14:editId="014D1001">
            <wp:extent cx="165100" cy="152400"/>
            <wp:effectExtent l="0" t="0" r="1270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046BB588" wp14:editId="331FDA9B">
            <wp:extent cx="965200" cy="12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6812341F" wp14:editId="1D667293">
            <wp:extent cx="965200" cy="12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E46435F" wp14:editId="689388C6">
            <wp:extent cx="3810000" cy="1587500"/>
            <wp:effectExtent l="0" t="0" r="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EF2F81B" wp14:editId="4A251E64">
            <wp:extent cx="3810000" cy="1587500"/>
            <wp:effectExtent l="0" t="0" r="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p>
    <w:p w14:paraId="5752665E"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Up to 35% off base </w:t>
      </w:r>
    </w:p>
    <w:p w14:paraId="0F2E0170"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rates </w:t>
      </w:r>
    </w:p>
    <w:p w14:paraId="72F9DEA1"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Plus earn up to 5,000 Marriott Rewards Points </w:t>
      </w:r>
    </w:p>
    <w:p w14:paraId="76DEC87C"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113C7C"/>
          <w:sz w:val="26"/>
          <w:szCs w:val="26"/>
        </w:rPr>
        <w:t xml:space="preserve">Learn More </w:t>
      </w:r>
    </w:p>
    <w:p w14:paraId="5BBE42F1"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proofErr w:type="spellStart"/>
      <w:r>
        <w:rPr>
          <w:rFonts w:ascii="Arial" w:eastAsia="System Font" w:hAnsi="Arial" w:cs="Arial"/>
          <w:b/>
          <w:bCs/>
          <w:color w:val="113C7C"/>
          <w:sz w:val="34"/>
          <w:szCs w:val="34"/>
        </w:rPr>
        <w:t>IntroducingMarriottMoments</w:t>
      </w:r>
      <w:proofErr w:type="spellEnd"/>
      <w:r>
        <w:rPr>
          <w:rFonts w:ascii="Arial" w:eastAsia="System Font" w:hAnsi="Arial" w:cs="Arial"/>
          <w:b/>
          <w:bCs/>
          <w:color w:val="113C7C"/>
          <w:sz w:val="34"/>
          <w:szCs w:val="34"/>
        </w:rPr>
        <w:t xml:space="preserve"> </w:t>
      </w:r>
    </w:p>
    <w:p w14:paraId="2D1B082B"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Thousands of Travel Experiences Await You </w:t>
      </w:r>
    </w:p>
    <w:p w14:paraId="011533B0"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113C7C"/>
          <w:sz w:val="26"/>
          <w:szCs w:val="26"/>
        </w:rPr>
        <w:t xml:space="preserve">Explore Now </w:t>
      </w:r>
    </w:p>
    <w:p w14:paraId="256CA727"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0D0BC277" wp14:editId="1730046F">
            <wp:extent cx="139700" cy="1397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2826C874" wp14:editId="72E4D178">
            <wp:extent cx="152400" cy="139700"/>
            <wp:effectExtent l="0" t="0" r="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39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4F44E5CC" wp14:editId="2130B108">
            <wp:extent cx="3810000" cy="1587500"/>
            <wp:effectExtent l="0" t="0" r="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6404454A" wp14:editId="12E3095E">
            <wp:extent cx="3810000" cy="1587500"/>
            <wp:effectExtent l="0" t="0" r="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p>
    <w:p w14:paraId="54555032"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Cravings Satisfied, 24/7 </w:t>
      </w:r>
    </w:p>
    <w:p w14:paraId="67F26903"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Snacks, drinks &amp; more. Your choice, anytime. </w:t>
      </w:r>
    </w:p>
    <w:p w14:paraId="59B38E53"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0000E9"/>
          <w:sz w:val="26"/>
          <w:szCs w:val="26"/>
        </w:rPr>
        <w:t xml:space="preserve">Visit the </w:t>
      </w:r>
    </w:p>
    <w:p w14:paraId="5867F81E"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Wake Up to a Little Extra </w:t>
      </w:r>
    </w:p>
    <w:p w14:paraId="27A67B4E"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Fresh, hot &amp; healthy options to start your day </w:t>
      </w:r>
    </w:p>
    <w:p w14:paraId="38D52219"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113C7C"/>
          <w:sz w:val="26"/>
          <w:szCs w:val="26"/>
        </w:rPr>
        <w:t xml:space="preserve">Start your day right </w:t>
      </w:r>
    </w:p>
    <w:p w14:paraId="6389ECDA"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2AEB1AB0" wp14:editId="186BACFA">
            <wp:extent cx="139700" cy="139700"/>
            <wp:effectExtent l="0" t="0" r="127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5D7C0E5" wp14:editId="710FF55E">
            <wp:extent cx="139700" cy="139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0C4511CF" wp14:editId="50C8F303">
            <wp:extent cx="5969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900" cy="12700"/>
                    </a:xfrm>
                    <a:prstGeom prst="rect">
                      <a:avLst/>
                    </a:prstGeom>
                    <a:noFill/>
                    <a:ln>
                      <a:noFill/>
                    </a:ln>
                  </pic:spPr>
                </pic:pic>
              </a:graphicData>
            </a:graphic>
          </wp:inline>
        </w:drawing>
      </w:r>
      <w:r>
        <w:rPr>
          <w:rFonts w:ascii="Times" w:eastAsia="System Font" w:hAnsi="Times" w:cs="Times"/>
          <w:color w:val="000000"/>
        </w:rPr>
        <w:t xml:space="preserve"> </w:t>
      </w:r>
    </w:p>
    <w:p w14:paraId="3D5043E2"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https://outlook.office.com/owa/?viewmodel=ReadMessageItem&amp;ItemI...Inr1m1qJ8pyAADN2N03AAA%3D&amp;IsPrintView=1&amp;wid=27&amp;ispopout=1&amp;path= Page 2 of 6 </w:t>
      </w:r>
    </w:p>
    <w:p w14:paraId="4B490307"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Hotel Reservations - Jessica Downs 12/10/17, 5)18 PM </w:t>
      </w:r>
    </w:p>
    <w:p w14:paraId="4B05F9C9"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0000E9"/>
          <w:sz w:val="26"/>
          <w:szCs w:val="26"/>
        </w:rPr>
        <w:t xml:space="preserve">market </w:t>
      </w:r>
    </w:p>
    <w:p w14:paraId="3F4C707B"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481F9880" wp14:editId="7F2A3B3E">
            <wp:extent cx="355600" cy="12700"/>
            <wp:effectExtent l="0" t="0" r="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600" cy="12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122FA413" wp14:editId="48B62BC4">
            <wp:extent cx="3810000" cy="1587500"/>
            <wp:effectExtent l="0" t="0" r="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0FB9E742" wp14:editId="69E9756A">
            <wp:extent cx="3810000" cy="1587500"/>
            <wp:effectExtent l="0" t="0" r="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1587500"/>
                    </a:xfrm>
                    <a:prstGeom prst="rect">
                      <a:avLst/>
                    </a:prstGeom>
                    <a:noFill/>
                    <a:ln>
                      <a:noFill/>
                    </a:ln>
                  </pic:spPr>
                </pic:pic>
              </a:graphicData>
            </a:graphic>
          </wp:inline>
        </w:drawing>
      </w:r>
    </w:p>
    <w:p w14:paraId="7283FE11"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Free Wi-Fi </w:t>
      </w:r>
    </w:p>
    <w:p w14:paraId="4CB6B4C8"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Enjoy free Wi-Fi in your suite &amp; any public space. </w:t>
      </w:r>
    </w:p>
    <w:p w14:paraId="184237FF"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113C7C"/>
          <w:sz w:val="26"/>
          <w:szCs w:val="26"/>
        </w:rPr>
        <w:t xml:space="preserve">Connect freely </w:t>
      </w:r>
    </w:p>
    <w:p w14:paraId="3F6AF539"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9B9B9B"/>
          <w:sz w:val="34"/>
          <w:szCs w:val="34"/>
        </w:rPr>
        <w:t xml:space="preserve">Room Details </w:t>
      </w:r>
    </w:p>
    <w:p w14:paraId="054E5F68"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Times New Roman" w:eastAsia="System Font" w:hAnsi="Times New Roman" w:cs="Times New Roman"/>
          <w:color w:val="0000E9"/>
          <w:sz w:val="34"/>
          <w:szCs w:val="34"/>
        </w:rPr>
        <w:t xml:space="preserve">Room Details </w:t>
      </w:r>
    </w:p>
    <w:p w14:paraId="2AAEC823"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113C7C"/>
          <w:sz w:val="34"/>
          <w:szCs w:val="34"/>
        </w:rPr>
        <w:t xml:space="preserve">Mobile Check-In &amp; Out </w:t>
      </w:r>
    </w:p>
    <w:p w14:paraId="0E40B8C4"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151515"/>
          <w:sz w:val="26"/>
          <w:szCs w:val="26"/>
        </w:rPr>
        <w:t xml:space="preserve">Get to your room faster &amp; know when your room is ready </w:t>
      </w:r>
    </w:p>
    <w:p w14:paraId="63FCE6B5"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113C7C"/>
          <w:sz w:val="26"/>
          <w:szCs w:val="26"/>
        </w:rPr>
        <w:t xml:space="preserve">Download our app </w:t>
      </w:r>
    </w:p>
    <w:p w14:paraId="782B8DBC"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3C4A4451" wp14:editId="082BA4FB">
            <wp:extent cx="139700" cy="139700"/>
            <wp:effectExtent l="0" t="0" r="12700" b="127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0D64E496" wp14:editId="72A21931">
            <wp:extent cx="139700" cy="152400"/>
            <wp:effectExtent l="0" t="0" r="127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4FAD70AD" wp14:editId="4BC86AB3">
            <wp:extent cx="152400" cy="165100"/>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62B2244D" wp14:editId="67277E8E">
            <wp:extent cx="165100" cy="165100"/>
            <wp:effectExtent l="0" t="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14:paraId="39E95949"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Times New Roman" w:eastAsia="System Font" w:hAnsi="Times New Roman" w:cs="Times New Roman"/>
          <w:color w:val="0000E9"/>
          <w:sz w:val="34"/>
          <w:szCs w:val="34"/>
        </w:rPr>
        <w:t xml:space="preserve">Room Details </w:t>
      </w:r>
    </w:p>
    <w:p w14:paraId="48132640"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712EEC98" wp14:editId="30376959">
            <wp:extent cx="800100" cy="12700"/>
            <wp:effectExtent l="0" t="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12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58D144FC" wp14:editId="6F506697">
            <wp:extent cx="800100" cy="12700"/>
            <wp:effectExtent l="0" t="0" r="1270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0100" cy="127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A7C9009" wp14:editId="17AE99BD">
            <wp:extent cx="165100" cy="1270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27000"/>
                    </a:xfrm>
                    <a:prstGeom prst="rect">
                      <a:avLst/>
                    </a:prstGeom>
                    <a:noFill/>
                    <a:ln>
                      <a:noFill/>
                    </a:ln>
                  </pic:spPr>
                </pic:pic>
              </a:graphicData>
            </a:graphic>
          </wp:inline>
        </w:drawing>
      </w:r>
    </w:p>
    <w:p w14:paraId="21AF5233"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BFBFBF"/>
          <w:sz w:val="26"/>
          <w:szCs w:val="26"/>
        </w:rPr>
        <w:t>ROOM TYPE</w:t>
      </w:r>
      <w:r>
        <w:rPr>
          <w:rFonts w:ascii="MS Mincho" w:eastAsia="MS Mincho" w:hAnsi="MS Mincho" w:cs="MS Mincho"/>
          <w:b/>
          <w:bCs/>
          <w:color w:val="BFBFBF"/>
          <w:sz w:val="26"/>
          <w:szCs w:val="26"/>
        </w:rPr>
        <w:t> </w:t>
      </w:r>
      <w:r>
        <w:rPr>
          <w:rFonts w:ascii="Arial" w:eastAsia="System Font" w:hAnsi="Arial" w:cs="Arial"/>
          <w:b/>
          <w:bCs/>
          <w:color w:val="BFBFBF"/>
          <w:sz w:val="26"/>
          <w:szCs w:val="26"/>
        </w:rPr>
        <w:t xml:space="preserve">NUMBER OF ROOMS GUESTS PER ROOM GUARANTEED METHOD </w:t>
      </w:r>
      <w:r>
        <w:rPr>
          <w:rFonts w:ascii="Arial" w:eastAsia="System Font" w:hAnsi="Arial" w:cs="Arial"/>
          <w:b/>
          <w:bCs/>
          <w:color w:val="151515"/>
          <w:sz w:val="29"/>
          <w:szCs w:val="29"/>
        </w:rPr>
        <w:t xml:space="preserve">Room 1 </w:t>
      </w:r>
    </w:p>
    <w:p w14:paraId="5DF1260C"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13C7C"/>
          <w:sz w:val="29"/>
          <w:szCs w:val="29"/>
        </w:rPr>
        <w:t xml:space="preserve">Studio, 2 Queen, Sofa bed </w:t>
      </w:r>
    </w:p>
    <w:p w14:paraId="074D8B0E"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1</w:t>
      </w:r>
      <w:r>
        <w:rPr>
          <w:rFonts w:ascii="MS Mincho" w:eastAsia="MS Mincho" w:hAnsi="MS Mincho" w:cs="MS Mincho"/>
          <w:b/>
          <w:bCs/>
          <w:color w:val="151515"/>
          <w:sz w:val="29"/>
          <w:szCs w:val="29"/>
        </w:rPr>
        <w:t> </w:t>
      </w:r>
      <w:r>
        <w:rPr>
          <w:rFonts w:ascii="Arial" w:eastAsia="System Font" w:hAnsi="Arial" w:cs="Arial"/>
          <w:b/>
          <w:bCs/>
          <w:color w:val="151515"/>
          <w:sz w:val="29"/>
          <w:szCs w:val="29"/>
        </w:rPr>
        <w:t>4 Adults</w:t>
      </w:r>
      <w:r>
        <w:rPr>
          <w:rFonts w:ascii="MS Mincho" w:eastAsia="MS Mincho" w:hAnsi="MS Mincho" w:cs="MS Mincho"/>
          <w:b/>
          <w:bCs/>
          <w:color w:val="151515"/>
          <w:sz w:val="29"/>
          <w:szCs w:val="29"/>
        </w:rPr>
        <w:t> </w:t>
      </w:r>
      <w:r>
        <w:rPr>
          <w:rFonts w:ascii="Arial" w:eastAsia="System Font" w:hAnsi="Arial" w:cs="Arial"/>
          <w:b/>
          <w:bCs/>
          <w:color w:val="151515"/>
          <w:sz w:val="29"/>
          <w:szCs w:val="29"/>
        </w:rPr>
        <w:t xml:space="preserve">Credit Card Guarantee, Visa </w:t>
      </w:r>
    </w:p>
    <w:p w14:paraId="44DC52C1"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3F3F3F"/>
          <w:sz w:val="26"/>
          <w:szCs w:val="26"/>
        </w:rPr>
        <w:t xml:space="preserve">• </w:t>
      </w:r>
      <w:r>
        <w:rPr>
          <w:rFonts w:ascii="Arial" w:eastAsia="System Font" w:hAnsi="Arial" w:cs="Arial"/>
          <w:color w:val="151515"/>
          <w:sz w:val="29"/>
          <w:szCs w:val="29"/>
        </w:rPr>
        <w:t xml:space="preserve">Qualifying Rate ID Required </w:t>
      </w:r>
    </w:p>
    <w:p w14:paraId="535F9891"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Hotel Alert </w:t>
      </w:r>
    </w:p>
    <w:p w14:paraId="156CE671"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color w:val="151515"/>
          <w:sz w:val="29"/>
          <w:szCs w:val="29"/>
        </w:rPr>
        <w:t xml:space="preserve">Riverfront Parkway closed at times due to events taking place downtown. Use MLK Boulevard as alternate route to hotel. </w:t>
      </w:r>
    </w:p>
    <w:p w14:paraId="0DD148E2"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Renovation Alert </w:t>
      </w:r>
    </w:p>
    <w:p w14:paraId="30E5B2AF"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color w:val="151515"/>
          <w:sz w:val="29"/>
          <w:szCs w:val="29"/>
        </w:rPr>
        <w:t xml:space="preserve">Minimal construction noise is expected through April 2018 as we add a new onsite restaurant. A section of the hotel patio and parking lot is being used for construction vehicles. </w:t>
      </w:r>
    </w:p>
    <w:p w14:paraId="7704C055"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https://outlook.office.com/owa/?viewmodel=ReadMessageItem&amp;ItemI...Inr1m1qJ8pyAADN2N03AAA%3D&amp;IsPrintView=1&amp;wid=27&amp;ispopout=1&amp;path= Page 3 of 6 </w:t>
      </w:r>
    </w:p>
    <w:p w14:paraId="0C537824"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Hotel Reservations - Jessica Downs 12/10/17, 5)18 PM </w:t>
      </w:r>
    </w:p>
    <w:p w14:paraId="7934A8E8"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9B9B9B"/>
          <w:sz w:val="34"/>
          <w:szCs w:val="34"/>
        </w:rPr>
        <w:t xml:space="preserve">Summary of Charges </w:t>
      </w:r>
    </w:p>
    <w:p w14:paraId="7440D672"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Times New Roman" w:eastAsia="System Font" w:hAnsi="Times New Roman" w:cs="Times New Roman"/>
          <w:color w:val="0000E9"/>
          <w:sz w:val="34"/>
          <w:szCs w:val="34"/>
        </w:rPr>
        <w:t xml:space="preserve">Summary of Charges </w:t>
      </w:r>
      <w:r>
        <w:rPr>
          <w:rFonts w:ascii="Times New Roman" w:eastAsia="System Font" w:hAnsi="Times New Roman" w:cs="Times New Roman"/>
          <w:noProof/>
          <w:color w:val="0000E9"/>
          <w:sz w:val="34"/>
          <w:szCs w:val="34"/>
        </w:rPr>
        <w:drawing>
          <wp:inline distT="0" distB="0" distL="0" distR="0" wp14:anchorId="204CB3DD" wp14:editId="399CF4B6">
            <wp:extent cx="12319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1900" cy="12700"/>
                    </a:xfrm>
                    <a:prstGeom prst="rect">
                      <a:avLst/>
                    </a:prstGeom>
                    <a:noFill/>
                    <a:ln>
                      <a:noFill/>
                    </a:ln>
                  </pic:spPr>
                </pic:pic>
              </a:graphicData>
            </a:graphic>
          </wp:inline>
        </w:drawing>
      </w:r>
      <w:r>
        <w:rPr>
          <w:rFonts w:ascii="Times New Roman" w:eastAsia="System Font" w:hAnsi="Times New Roman" w:cs="Times New Roman"/>
          <w:color w:val="0000E9"/>
          <w:sz w:val="34"/>
          <w:szCs w:val="34"/>
        </w:rPr>
        <w:t xml:space="preserve"> </w:t>
      </w:r>
      <w:r>
        <w:rPr>
          <w:rFonts w:ascii="Times New Roman" w:eastAsia="System Font" w:hAnsi="Times New Roman" w:cs="Times New Roman"/>
          <w:noProof/>
          <w:color w:val="0000E9"/>
          <w:sz w:val="34"/>
          <w:szCs w:val="34"/>
        </w:rPr>
        <w:drawing>
          <wp:inline distT="0" distB="0" distL="0" distR="0" wp14:anchorId="5564B246" wp14:editId="1317FE33">
            <wp:extent cx="165100" cy="1524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 cy="152400"/>
                    </a:xfrm>
                    <a:prstGeom prst="rect">
                      <a:avLst/>
                    </a:prstGeom>
                    <a:noFill/>
                    <a:ln>
                      <a:noFill/>
                    </a:ln>
                  </pic:spPr>
                </pic:pic>
              </a:graphicData>
            </a:graphic>
          </wp:inline>
        </w:drawing>
      </w:r>
      <w:r>
        <w:rPr>
          <w:rFonts w:ascii="Times New Roman" w:eastAsia="System Font" w:hAnsi="Times New Roman" w:cs="Times New Roman"/>
          <w:color w:val="0000E9"/>
          <w:sz w:val="34"/>
          <w:szCs w:val="34"/>
        </w:rPr>
        <w:t xml:space="preserve"> </w:t>
      </w:r>
      <w:r>
        <w:rPr>
          <w:rFonts w:ascii="Times New Roman" w:eastAsia="System Font" w:hAnsi="Times New Roman" w:cs="Times New Roman"/>
          <w:noProof/>
          <w:color w:val="0000E9"/>
          <w:sz w:val="34"/>
          <w:szCs w:val="34"/>
        </w:rPr>
        <w:drawing>
          <wp:inline distT="0" distB="0" distL="0" distR="0" wp14:anchorId="1A7FAB0B" wp14:editId="2ED18789">
            <wp:extent cx="12319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1900" cy="12700"/>
                    </a:xfrm>
                    <a:prstGeom prst="rect">
                      <a:avLst/>
                    </a:prstGeom>
                    <a:noFill/>
                    <a:ln>
                      <a:noFill/>
                    </a:ln>
                  </pic:spPr>
                </pic:pic>
              </a:graphicData>
            </a:graphic>
          </wp:inline>
        </w:drawing>
      </w:r>
      <w:r>
        <w:rPr>
          <w:rFonts w:ascii="Times New Roman" w:eastAsia="System Font" w:hAnsi="Times New Roman" w:cs="Times New Roman"/>
          <w:color w:val="0000E9"/>
          <w:sz w:val="34"/>
          <w:szCs w:val="34"/>
        </w:rPr>
        <w:t xml:space="preserve">Summary of Charges </w:t>
      </w:r>
    </w:p>
    <w:p w14:paraId="766FD184"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RATES, TAXES &amp; FEES ARE PER ROOM, PER NIGHT (USD) </w:t>
      </w:r>
    </w:p>
    <w:p w14:paraId="3AC5A9C4"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374951A3" wp14:editId="12CD9CE7">
            <wp:extent cx="165100" cy="1651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p>
    <w:p w14:paraId="4C0EA4EF"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Thursday, February 15, 2018-Saturday, February 17, 2018 </w:t>
      </w:r>
    </w:p>
    <w:p w14:paraId="68DA51C5"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proofErr w:type="spellStart"/>
      <w:r>
        <w:rPr>
          <w:rFonts w:ascii="Arial" w:eastAsia="System Font" w:hAnsi="Arial" w:cs="Arial"/>
          <w:color w:val="151515"/>
          <w:sz w:val="29"/>
          <w:szCs w:val="29"/>
        </w:rPr>
        <w:t>Govt</w:t>
      </w:r>
      <w:proofErr w:type="spellEnd"/>
      <w:r>
        <w:rPr>
          <w:rFonts w:ascii="Arial" w:eastAsia="System Font" w:hAnsi="Arial" w:cs="Arial"/>
          <w:color w:val="151515"/>
          <w:sz w:val="29"/>
          <w:szCs w:val="29"/>
        </w:rPr>
        <w:t xml:space="preserve">/military rate, federal government ID required, limited to 2 rooms per card member, see Rate details </w:t>
      </w:r>
    </w:p>
    <w:p w14:paraId="1A7FD074"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b/>
          <w:bCs/>
          <w:color w:val="BFBFBF"/>
          <w:sz w:val="26"/>
          <w:szCs w:val="26"/>
        </w:rPr>
        <w:t xml:space="preserve">ESTIMATED GOVERNMENT TAXES &amp; FEES </w:t>
      </w:r>
    </w:p>
    <w:p w14:paraId="346CBC78"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Total for stay (for all rooms) Other Charges </w:t>
      </w:r>
    </w:p>
    <w:p w14:paraId="4A8728A0" w14:textId="77777777" w:rsidR="00426160" w:rsidRDefault="00426160" w:rsidP="00426160">
      <w:pPr>
        <w:widowControl w:val="0"/>
        <w:autoSpaceDE w:val="0"/>
        <w:autoSpaceDN w:val="0"/>
        <w:adjustRightInd w:val="0"/>
        <w:spacing w:after="240" w:line="300" w:lineRule="atLeast"/>
        <w:rPr>
          <w:rFonts w:ascii="Times" w:eastAsia="System Font" w:hAnsi="Times" w:cs="Times"/>
          <w:color w:val="000000"/>
        </w:rPr>
      </w:pPr>
      <w:r>
        <w:rPr>
          <w:rFonts w:ascii="Arial" w:eastAsia="System Font" w:hAnsi="Arial" w:cs="Arial"/>
          <w:color w:val="3F3F3F"/>
          <w:sz w:val="26"/>
          <w:szCs w:val="26"/>
        </w:rPr>
        <w:t xml:space="preserve">• </w:t>
      </w:r>
      <w:r>
        <w:rPr>
          <w:rFonts w:ascii="Arial" w:eastAsia="System Font" w:hAnsi="Arial" w:cs="Arial"/>
          <w:color w:val="151515"/>
          <w:sz w:val="29"/>
          <w:szCs w:val="29"/>
        </w:rPr>
        <w:t xml:space="preserve">On-site parking, fee: 8 USD daily </w:t>
      </w:r>
      <w:r>
        <w:rPr>
          <w:rFonts w:ascii="Arial" w:eastAsia="System Font" w:hAnsi="Arial" w:cs="Arial"/>
          <w:b/>
          <w:bCs/>
          <w:color w:val="9B9B9B"/>
          <w:sz w:val="29"/>
          <w:szCs w:val="29"/>
        </w:rPr>
        <w:t xml:space="preserve">Modify or cancel your reservation </w:t>
      </w:r>
    </w:p>
    <w:p w14:paraId="3E2E6495"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Arial" w:eastAsia="System Font" w:hAnsi="Arial" w:cs="Arial"/>
          <w:b/>
          <w:bCs/>
          <w:color w:val="9B9B9B"/>
          <w:sz w:val="34"/>
          <w:szCs w:val="34"/>
        </w:rPr>
        <w:t xml:space="preserve">Rate Details and Cancellation Policy </w:t>
      </w:r>
    </w:p>
    <w:p w14:paraId="14D57588"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2 nights </w:t>
      </w:r>
    </w:p>
    <w:p w14:paraId="5C0AAE3B"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103.00 USD </w:t>
      </w:r>
    </w:p>
    <w:p w14:paraId="20CB06BF"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151515"/>
          <w:sz w:val="29"/>
          <w:szCs w:val="29"/>
        </w:rPr>
        <w:t xml:space="preserve">17.77 USD 241.54 USD </w:t>
      </w:r>
    </w:p>
    <w:p w14:paraId="27CE83C9"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750916B7" wp14:editId="78B971A6">
            <wp:extent cx="2908300" cy="3048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8300" cy="304800"/>
                    </a:xfrm>
                    <a:prstGeom prst="rect">
                      <a:avLst/>
                    </a:prstGeom>
                    <a:noFill/>
                    <a:ln>
                      <a:noFill/>
                    </a:ln>
                  </pic:spPr>
                </pic:pic>
              </a:graphicData>
            </a:graphic>
          </wp:inline>
        </w:drawing>
      </w:r>
      <w:r>
        <w:rPr>
          <w:rFonts w:ascii="Times" w:eastAsia="System Font" w:hAnsi="Times" w:cs="Times"/>
          <w:color w:val="000000"/>
        </w:rPr>
        <w:t xml:space="preserve"> </w:t>
      </w:r>
      <w:r>
        <w:rPr>
          <w:rFonts w:ascii="Times" w:eastAsia="System Font" w:hAnsi="Times" w:cs="Times"/>
          <w:noProof/>
          <w:color w:val="000000"/>
        </w:rPr>
        <w:drawing>
          <wp:inline distT="0" distB="0" distL="0" distR="0" wp14:anchorId="7D49E137" wp14:editId="1651FB30">
            <wp:extent cx="2908300" cy="3048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8300" cy="304800"/>
                    </a:xfrm>
                    <a:prstGeom prst="rect">
                      <a:avLst/>
                    </a:prstGeom>
                    <a:noFill/>
                    <a:ln>
                      <a:noFill/>
                    </a:ln>
                  </pic:spPr>
                </pic:pic>
              </a:graphicData>
            </a:graphic>
          </wp:inline>
        </w:drawing>
      </w:r>
    </w:p>
    <w:p w14:paraId="38A28AEA" w14:textId="77777777" w:rsidR="00426160" w:rsidRDefault="00426160" w:rsidP="00426160">
      <w:pPr>
        <w:widowControl w:val="0"/>
        <w:autoSpaceDE w:val="0"/>
        <w:autoSpaceDN w:val="0"/>
        <w:adjustRightInd w:val="0"/>
        <w:spacing w:after="240" w:line="340" w:lineRule="atLeast"/>
        <w:rPr>
          <w:rFonts w:ascii="Times" w:eastAsia="System Font" w:hAnsi="Times" w:cs="Times"/>
          <w:color w:val="000000"/>
        </w:rPr>
      </w:pPr>
      <w:r>
        <w:rPr>
          <w:rFonts w:ascii="Arial" w:eastAsia="System Font" w:hAnsi="Arial" w:cs="Arial"/>
          <w:b/>
          <w:bCs/>
          <w:color w:val="9B9B9B"/>
          <w:sz w:val="29"/>
          <w:szCs w:val="29"/>
        </w:rPr>
        <w:t xml:space="preserve">Book Another Reservation </w:t>
      </w:r>
    </w:p>
    <w:p w14:paraId="4EB80521"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621E0BD2" wp14:editId="35B857A6">
            <wp:extent cx="152400" cy="165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p>
    <w:p w14:paraId="04A99FD4" w14:textId="77777777" w:rsidR="00426160" w:rsidRDefault="00426160" w:rsidP="00426160">
      <w:pPr>
        <w:widowControl w:val="0"/>
        <w:autoSpaceDE w:val="0"/>
        <w:autoSpaceDN w:val="0"/>
        <w:adjustRightInd w:val="0"/>
        <w:spacing w:after="240" w:line="400" w:lineRule="atLeast"/>
        <w:rPr>
          <w:rFonts w:ascii="Times" w:eastAsia="System Font" w:hAnsi="Times" w:cs="Times"/>
          <w:color w:val="000000"/>
        </w:rPr>
      </w:pPr>
      <w:r>
        <w:rPr>
          <w:rFonts w:ascii="Times New Roman" w:eastAsia="System Font" w:hAnsi="Times New Roman" w:cs="Times New Roman"/>
          <w:color w:val="0000E9"/>
          <w:sz w:val="34"/>
          <w:szCs w:val="34"/>
        </w:rPr>
        <w:t xml:space="preserve">Rate Details and Cancellation Policy </w:t>
      </w:r>
      <w:r>
        <w:rPr>
          <w:rFonts w:ascii="Times New Roman" w:eastAsia="System Font" w:hAnsi="Times New Roman" w:cs="Times New Roman"/>
          <w:noProof/>
          <w:color w:val="0000E9"/>
          <w:sz w:val="34"/>
          <w:szCs w:val="34"/>
        </w:rPr>
        <w:drawing>
          <wp:inline distT="0" distB="0" distL="0" distR="0" wp14:anchorId="7C074568" wp14:editId="3DFE9946">
            <wp:extent cx="2146300" cy="12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6300" cy="12700"/>
                    </a:xfrm>
                    <a:prstGeom prst="rect">
                      <a:avLst/>
                    </a:prstGeom>
                    <a:noFill/>
                    <a:ln>
                      <a:noFill/>
                    </a:ln>
                  </pic:spPr>
                </pic:pic>
              </a:graphicData>
            </a:graphic>
          </wp:inline>
        </w:drawing>
      </w:r>
      <w:r>
        <w:rPr>
          <w:rFonts w:ascii="Times New Roman" w:eastAsia="System Font" w:hAnsi="Times New Roman" w:cs="Times New Roman"/>
          <w:color w:val="0000E9"/>
          <w:sz w:val="34"/>
          <w:szCs w:val="34"/>
        </w:rPr>
        <w:t xml:space="preserve"> </w:t>
      </w:r>
      <w:r>
        <w:rPr>
          <w:rFonts w:ascii="Times New Roman" w:eastAsia="System Font" w:hAnsi="Times New Roman" w:cs="Times New Roman"/>
          <w:noProof/>
          <w:color w:val="0000E9"/>
          <w:sz w:val="34"/>
          <w:szCs w:val="34"/>
        </w:rPr>
        <w:drawing>
          <wp:inline distT="0" distB="0" distL="0" distR="0" wp14:anchorId="6B4ADAE2" wp14:editId="31BC02BE">
            <wp:extent cx="152400" cy="165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rFonts w:ascii="Times New Roman" w:eastAsia="System Font" w:hAnsi="Times New Roman" w:cs="Times New Roman"/>
          <w:color w:val="0000E9"/>
          <w:sz w:val="34"/>
          <w:szCs w:val="34"/>
        </w:rPr>
        <w:t xml:space="preserve">Rate Details and Cancellation Policy </w:t>
      </w:r>
    </w:p>
    <w:p w14:paraId="7A653D83" w14:textId="77777777" w:rsidR="00426160" w:rsidRDefault="00426160" w:rsidP="00426160">
      <w:pPr>
        <w:widowControl w:val="0"/>
        <w:numPr>
          <w:ilvl w:val="0"/>
          <w:numId w:val="1"/>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b/>
          <w:bCs/>
          <w:color w:val="151515"/>
          <w:sz w:val="26"/>
          <w:szCs w:val="26"/>
        </w:rPr>
        <w:t xml:space="preserve">You may cancel your reservation for no charge until Tuesday, February 13, 2018 (2 day[s] before arrival). </w:t>
      </w:r>
      <w:r>
        <w:rPr>
          <w:rFonts w:ascii="MS Mincho" w:eastAsia="MS Mincho" w:hAnsi="MS Mincho" w:cs="MS Mincho"/>
          <w:color w:val="3F3F3F"/>
          <w:sz w:val="26"/>
          <w:szCs w:val="26"/>
        </w:rPr>
        <w:t> </w:t>
      </w:r>
    </w:p>
    <w:p w14:paraId="18F5BEF5" w14:textId="77777777" w:rsidR="00426160" w:rsidRDefault="00426160" w:rsidP="00426160">
      <w:pPr>
        <w:widowControl w:val="0"/>
        <w:numPr>
          <w:ilvl w:val="0"/>
          <w:numId w:val="1"/>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color w:val="151515"/>
          <w:sz w:val="26"/>
          <w:szCs w:val="26"/>
        </w:rPr>
        <w:t xml:space="preserve">Please note that we will assess a fee of 120.77 USD if you must cancel after this deadline. </w:t>
      </w:r>
      <w:r>
        <w:rPr>
          <w:rFonts w:ascii="MS Mincho" w:eastAsia="MS Mincho" w:hAnsi="MS Mincho" w:cs="MS Mincho"/>
          <w:color w:val="3F3F3F"/>
          <w:sz w:val="26"/>
          <w:szCs w:val="26"/>
        </w:rPr>
        <w:t> </w:t>
      </w:r>
    </w:p>
    <w:p w14:paraId="26AB73EE" w14:textId="77777777" w:rsidR="00426160" w:rsidRDefault="00426160" w:rsidP="00426160">
      <w:pPr>
        <w:widowControl w:val="0"/>
        <w:numPr>
          <w:ilvl w:val="0"/>
          <w:numId w:val="1"/>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color w:val="151515"/>
          <w:sz w:val="26"/>
          <w:szCs w:val="26"/>
        </w:rPr>
        <w:t xml:space="preserve">Please be prepared to show proof of eligibility for your rate (such as a membership card, corporate or government identification card, or proof of your age). </w:t>
      </w:r>
      <w:r>
        <w:rPr>
          <w:rFonts w:ascii="MS Mincho" w:eastAsia="MS Mincho" w:hAnsi="MS Mincho" w:cs="MS Mincho"/>
          <w:color w:val="3F3F3F"/>
          <w:sz w:val="26"/>
          <w:szCs w:val="26"/>
        </w:rPr>
        <w:t> </w:t>
      </w:r>
    </w:p>
    <w:p w14:paraId="1A8B2A69" w14:textId="77777777" w:rsidR="00426160" w:rsidRDefault="00426160" w:rsidP="00426160">
      <w:pPr>
        <w:widowControl w:val="0"/>
        <w:numPr>
          <w:ilvl w:val="0"/>
          <w:numId w:val="1"/>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b/>
          <w:bCs/>
          <w:color w:val="151515"/>
          <w:sz w:val="26"/>
          <w:szCs w:val="26"/>
        </w:rPr>
        <w:t xml:space="preserve">Please note that a change in the length or dates of your reservation may result in a rate change. RATE GUARANTEE LIMITATION(S) </w:t>
      </w:r>
      <w:r>
        <w:rPr>
          <w:rFonts w:ascii="MS Mincho" w:eastAsia="MS Mincho" w:hAnsi="MS Mincho" w:cs="MS Mincho"/>
          <w:color w:val="3F3F3F"/>
          <w:sz w:val="26"/>
          <w:szCs w:val="26"/>
        </w:rPr>
        <w:t> </w:t>
      </w:r>
      <w:r>
        <w:rPr>
          <w:rFonts w:ascii="Arial" w:eastAsia="System Font" w:hAnsi="Arial" w:cs="Arial"/>
          <w:color w:val="3F3F3F"/>
          <w:sz w:val="26"/>
          <w:szCs w:val="26"/>
        </w:rPr>
        <w:t xml:space="preserve">• </w:t>
      </w:r>
      <w:r>
        <w:rPr>
          <w:rFonts w:ascii="Arial" w:eastAsia="System Font" w:hAnsi="Arial" w:cs="Arial"/>
          <w:color w:val="151515"/>
          <w:sz w:val="26"/>
          <w:szCs w:val="26"/>
        </w:rPr>
        <w:t xml:space="preserve">Changes in taxes or fees implemented after booking will affect the total room price. </w:t>
      </w:r>
      <w:r>
        <w:rPr>
          <w:rFonts w:ascii="Arial" w:eastAsia="System Font" w:hAnsi="Arial" w:cs="Arial"/>
          <w:b/>
          <w:bCs/>
          <w:color w:val="151515"/>
          <w:sz w:val="26"/>
          <w:szCs w:val="26"/>
        </w:rPr>
        <w:t xml:space="preserve">ADDITIONAL INFORMATION </w:t>
      </w:r>
      <w:r>
        <w:rPr>
          <w:rFonts w:ascii="MS Mincho" w:eastAsia="MS Mincho" w:hAnsi="MS Mincho" w:cs="MS Mincho"/>
          <w:color w:val="3F3F3F"/>
          <w:sz w:val="26"/>
          <w:szCs w:val="26"/>
        </w:rPr>
        <w:t> </w:t>
      </w:r>
    </w:p>
    <w:p w14:paraId="67E6B36B" w14:textId="77777777" w:rsidR="00426160" w:rsidRDefault="00426160" w:rsidP="00426160">
      <w:pPr>
        <w:widowControl w:val="0"/>
        <w:numPr>
          <w:ilvl w:val="0"/>
          <w:numId w:val="2"/>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color w:val="113C7C"/>
          <w:sz w:val="26"/>
          <w:szCs w:val="26"/>
        </w:rPr>
        <w:t>The Responsible Tourist and Traveler</w:t>
      </w:r>
      <w:r>
        <w:rPr>
          <w:rFonts w:ascii="MS Mincho" w:eastAsia="MS Mincho" w:hAnsi="MS Mincho" w:cs="MS Mincho"/>
          <w:color w:val="113C7C"/>
          <w:sz w:val="26"/>
          <w:szCs w:val="26"/>
        </w:rPr>
        <w:t> </w:t>
      </w:r>
      <w:r>
        <w:rPr>
          <w:rFonts w:ascii="Arial" w:eastAsia="System Font" w:hAnsi="Arial" w:cs="Arial"/>
          <w:color w:val="113C7C"/>
          <w:sz w:val="26"/>
          <w:szCs w:val="26"/>
        </w:rPr>
        <w:t xml:space="preserve">A practical guide to help you make your trip an enriching experience </w:t>
      </w:r>
      <w:r>
        <w:rPr>
          <w:rFonts w:ascii="MS Mincho" w:eastAsia="MS Mincho" w:hAnsi="MS Mincho" w:cs="MS Mincho"/>
          <w:color w:val="3F3F3F"/>
          <w:sz w:val="26"/>
          <w:szCs w:val="26"/>
        </w:rPr>
        <w:t> </w:t>
      </w:r>
    </w:p>
    <w:p w14:paraId="187DEF55" w14:textId="77777777" w:rsidR="00426160" w:rsidRDefault="00426160" w:rsidP="00426160">
      <w:pPr>
        <w:widowControl w:val="0"/>
        <w:numPr>
          <w:ilvl w:val="0"/>
          <w:numId w:val="2"/>
        </w:numPr>
        <w:tabs>
          <w:tab w:val="left" w:pos="220"/>
          <w:tab w:val="left" w:pos="720"/>
        </w:tabs>
        <w:autoSpaceDE w:val="0"/>
        <w:autoSpaceDN w:val="0"/>
        <w:adjustRightInd w:val="0"/>
        <w:spacing w:after="266" w:line="300" w:lineRule="atLeast"/>
        <w:ind w:hanging="720"/>
        <w:rPr>
          <w:rFonts w:ascii="Arial" w:eastAsia="System Font" w:hAnsi="Arial" w:cs="Arial"/>
          <w:color w:val="3F3F3F"/>
          <w:sz w:val="26"/>
          <w:szCs w:val="26"/>
        </w:rPr>
      </w:pPr>
      <w:r>
        <w:rPr>
          <w:rFonts w:ascii="Arial" w:eastAsia="System Font" w:hAnsi="Arial" w:cs="Arial"/>
          <w:color w:val="151515"/>
          <w:sz w:val="26"/>
          <w:szCs w:val="26"/>
        </w:rPr>
        <w:t xml:space="preserve">Upon </w:t>
      </w:r>
      <w:proofErr w:type="gramStart"/>
      <w:r>
        <w:rPr>
          <w:rFonts w:ascii="Arial" w:eastAsia="System Font" w:hAnsi="Arial" w:cs="Arial"/>
          <w:color w:val="151515"/>
          <w:sz w:val="26"/>
          <w:szCs w:val="26"/>
        </w:rPr>
        <w:t>check-in</w:t>
      </w:r>
      <w:proofErr w:type="gramEnd"/>
      <w:r>
        <w:rPr>
          <w:rFonts w:ascii="Arial" w:eastAsia="System Font" w:hAnsi="Arial" w:cs="Arial"/>
          <w:color w:val="151515"/>
          <w:sz w:val="26"/>
          <w:szCs w:val="26"/>
        </w:rPr>
        <w:t xml:space="preserve"> an authorization request will be placed on your credit/debit card in an amount equal to the cost of the room, tax and incidental charges for the length of your stay (up to seven nights). If your stay exceeds seven nights, an additional authorization may be requested for the entire amount of your stay (room, tax and </w:t>
      </w:r>
      <w:r>
        <w:rPr>
          <w:rFonts w:ascii="MS Mincho" w:eastAsia="MS Mincho" w:hAnsi="MS Mincho" w:cs="MS Mincho"/>
          <w:color w:val="3F3F3F"/>
          <w:sz w:val="26"/>
          <w:szCs w:val="26"/>
        </w:rPr>
        <w:t> </w:t>
      </w:r>
    </w:p>
    <w:p w14:paraId="32535317" w14:textId="77777777" w:rsidR="00426160" w:rsidRDefault="00426160" w:rsidP="00426160">
      <w:pPr>
        <w:widowControl w:val="0"/>
        <w:autoSpaceDE w:val="0"/>
        <w:autoSpaceDN w:val="0"/>
        <w:adjustRightInd w:val="0"/>
        <w:spacing w:line="280" w:lineRule="atLeast"/>
        <w:rPr>
          <w:rFonts w:ascii="Times" w:eastAsia="System Font" w:hAnsi="Times" w:cs="Times"/>
          <w:color w:val="000000"/>
        </w:rPr>
      </w:pPr>
      <w:r>
        <w:rPr>
          <w:rFonts w:ascii="Times" w:eastAsia="System Font" w:hAnsi="Times" w:cs="Times"/>
          <w:noProof/>
          <w:color w:val="000000"/>
        </w:rPr>
        <w:drawing>
          <wp:inline distT="0" distB="0" distL="0" distR="0" wp14:anchorId="14C20992" wp14:editId="72F5D1A5">
            <wp:extent cx="21463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46300" cy="12700"/>
                    </a:xfrm>
                    <a:prstGeom prst="rect">
                      <a:avLst/>
                    </a:prstGeom>
                    <a:noFill/>
                    <a:ln>
                      <a:noFill/>
                    </a:ln>
                  </pic:spPr>
                </pic:pic>
              </a:graphicData>
            </a:graphic>
          </wp:inline>
        </w:drawing>
      </w:r>
      <w:r>
        <w:rPr>
          <w:rFonts w:ascii="Times" w:eastAsia="System Font" w:hAnsi="Times" w:cs="Times"/>
          <w:color w:val="000000"/>
        </w:rPr>
        <w:t xml:space="preserve"> </w:t>
      </w:r>
    </w:p>
    <w:p w14:paraId="41A77092" w14:textId="77777777" w:rsidR="00426160" w:rsidRDefault="00426160" w:rsidP="00426160">
      <w:pPr>
        <w:widowControl w:val="0"/>
        <w:autoSpaceDE w:val="0"/>
        <w:autoSpaceDN w:val="0"/>
        <w:adjustRightInd w:val="0"/>
        <w:spacing w:after="240" w:line="220" w:lineRule="atLeast"/>
        <w:rPr>
          <w:rFonts w:ascii="Times" w:eastAsia="System Font" w:hAnsi="Times" w:cs="Times"/>
          <w:color w:val="000000"/>
        </w:rPr>
      </w:pPr>
      <w:r>
        <w:rPr>
          <w:rFonts w:ascii="System Font" w:eastAsia="System Font" w:hAnsi="Times" w:cs="System Font"/>
          <w:color w:val="000000"/>
          <w:sz w:val="18"/>
          <w:szCs w:val="18"/>
        </w:rPr>
        <w:t xml:space="preserve">https://outlook.office.com/owa/?viewmodel=ReadMessageItem&amp;ItemI...Inr1m1qJ8pyAADN2N03AAA%3D&amp;IsPrintView=1&amp;wid=27&amp;ispopout=1&amp;path= Page 4 of 6 </w:t>
      </w:r>
    </w:p>
    <w:p w14:paraId="4F967B5D" w14:textId="77777777" w:rsidR="00C55D2B" w:rsidRDefault="00C55D2B"/>
    <w:p w14:paraId="5B076EF5" w14:textId="77777777" w:rsidR="00426160" w:rsidRDefault="00426160"/>
    <w:p w14:paraId="4738947B" w14:textId="77777777" w:rsidR="00426160" w:rsidRDefault="00426160"/>
    <w:p w14:paraId="60A5069A" w14:textId="77777777" w:rsidR="00426160" w:rsidRDefault="00426160"/>
    <w:p w14:paraId="35FB2C92" w14:textId="77777777" w:rsidR="00426160" w:rsidRDefault="00426160"/>
    <w:p w14:paraId="7FE9A2B8" w14:textId="77777777" w:rsidR="00426160" w:rsidRDefault="00426160"/>
    <w:p w14:paraId="41146A33" w14:textId="77777777" w:rsidR="00426160" w:rsidRDefault="00426160"/>
    <w:p w14:paraId="473AFC05" w14:textId="77777777" w:rsidR="00426160" w:rsidRDefault="00426160"/>
    <w:p w14:paraId="3CE32F52" w14:textId="77777777" w:rsidR="00426160" w:rsidRDefault="00426160"/>
    <w:p w14:paraId="729B3F04" w14:textId="77777777" w:rsidR="00426160" w:rsidRDefault="00426160"/>
    <w:p w14:paraId="48CD81AD" w14:textId="77777777" w:rsidR="00426160" w:rsidRDefault="00426160"/>
    <w:p w14:paraId="0EF4A231" w14:textId="77777777" w:rsidR="00426160" w:rsidRDefault="00426160"/>
    <w:p w14:paraId="59FEEB32" w14:textId="77777777" w:rsidR="00426160" w:rsidRPr="00426160" w:rsidRDefault="00426160" w:rsidP="00426160">
      <w:pPr>
        <w:widowControl w:val="0"/>
        <w:autoSpaceDE w:val="0"/>
        <w:autoSpaceDN w:val="0"/>
        <w:adjustRightInd w:val="0"/>
        <w:spacing w:after="240" w:line="380" w:lineRule="atLeast"/>
        <w:jc w:val="center"/>
        <w:rPr>
          <w:rFonts w:ascii="Verdana" w:hAnsi="Verdana" w:cs="Verdana"/>
          <w:color w:val="434343"/>
          <w:sz w:val="32"/>
          <w:szCs w:val="32"/>
          <w:u w:val="single"/>
        </w:rPr>
      </w:pPr>
      <w:r w:rsidRPr="00426160">
        <w:rPr>
          <w:rFonts w:ascii="Verdana" w:hAnsi="Verdana" w:cs="Verdana"/>
          <w:color w:val="434343"/>
          <w:sz w:val="32"/>
          <w:szCs w:val="32"/>
          <w:u w:val="single"/>
        </w:rPr>
        <w:t xml:space="preserve">Southeast ACSM </w:t>
      </w:r>
      <w:bookmarkStart w:id="0" w:name="_GoBack"/>
      <w:bookmarkEnd w:id="0"/>
      <w:r w:rsidRPr="00426160">
        <w:rPr>
          <w:rFonts w:ascii="Verdana" w:hAnsi="Verdana" w:cs="Verdana"/>
          <w:color w:val="434343"/>
          <w:sz w:val="32"/>
          <w:szCs w:val="32"/>
          <w:u w:val="single"/>
        </w:rPr>
        <w:t>Registration</w:t>
      </w:r>
    </w:p>
    <w:p w14:paraId="2391BC40" w14:textId="77777777" w:rsidR="00426160" w:rsidRDefault="00426160" w:rsidP="00426160">
      <w:pPr>
        <w:widowControl w:val="0"/>
        <w:autoSpaceDE w:val="0"/>
        <w:autoSpaceDN w:val="0"/>
        <w:adjustRightInd w:val="0"/>
        <w:spacing w:after="240" w:line="380" w:lineRule="atLeast"/>
        <w:rPr>
          <w:rFonts w:ascii="Times" w:hAnsi="Times" w:cs="Times"/>
          <w:color w:val="000000"/>
        </w:rPr>
      </w:pPr>
      <w:r>
        <w:rPr>
          <w:rFonts w:ascii="Verdana" w:hAnsi="Verdana" w:cs="Verdana"/>
          <w:color w:val="434343"/>
          <w:sz w:val="32"/>
          <w:szCs w:val="32"/>
        </w:rPr>
        <w:t xml:space="preserve">On-Line Registration for the 2018 is OPEN. A notice was sent out. </w:t>
      </w:r>
      <w:r>
        <w:rPr>
          <w:rFonts w:ascii="Verdana" w:hAnsi="Verdana" w:cs="Verdana"/>
          <w:b/>
          <w:bCs/>
          <w:color w:val="434343"/>
          <w:sz w:val="32"/>
          <w:szCs w:val="32"/>
        </w:rPr>
        <w:t>Please note that you may not register for the Mentoring Breakfast or Saturday Luncheon on-</w:t>
      </w:r>
      <w:proofErr w:type="spellStart"/>
      <w:proofErr w:type="gramStart"/>
      <w:r>
        <w:rPr>
          <w:rFonts w:ascii="Verdana" w:hAnsi="Verdana" w:cs="Verdana"/>
          <w:b/>
          <w:bCs/>
          <w:color w:val="434343"/>
          <w:sz w:val="32"/>
          <w:szCs w:val="32"/>
        </w:rPr>
        <w:t>site.</w:t>
      </w:r>
      <w:r>
        <w:rPr>
          <w:rFonts w:ascii="Verdana" w:hAnsi="Verdana" w:cs="Verdana"/>
          <w:color w:val="434343"/>
          <w:sz w:val="32"/>
          <w:szCs w:val="32"/>
        </w:rPr>
        <w:t>On</w:t>
      </w:r>
      <w:proofErr w:type="spellEnd"/>
      <w:proofErr w:type="gramEnd"/>
      <w:r>
        <w:rPr>
          <w:rFonts w:ascii="Verdana" w:hAnsi="Verdana" w:cs="Verdana"/>
          <w:color w:val="434343"/>
          <w:sz w:val="32"/>
          <w:szCs w:val="32"/>
        </w:rPr>
        <w:t xml:space="preserve">- line registration link: </w:t>
      </w:r>
      <w:r>
        <w:rPr>
          <w:rFonts w:ascii="Verdana" w:hAnsi="Verdana" w:cs="Verdana"/>
          <w:color w:val="1484BB"/>
          <w:sz w:val="26"/>
          <w:szCs w:val="26"/>
        </w:rPr>
        <w:t xml:space="preserve">Online Register is OPEN </w:t>
      </w:r>
    </w:p>
    <w:p w14:paraId="28EFA9FC" w14:textId="77777777" w:rsidR="00426160" w:rsidRDefault="00426160" w:rsidP="00426160">
      <w:pPr>
        <w:widowControl w:val="0"/>
        <w:autoSpaceDE w:val="0"/>
        <w:autoSpaceDN w:val="0"/>
        <w:adjustRightInd w:val="0"/>
        <w:spacing w:after="240" w:line="380" w:lineRule="atLeast"/>
        <w:rPr>
          <w:rFonts w:ascii="Times" w:hAnsi="Times" w:cs="Times"/>
          <w:color w:val="000000"/>
        </w:rPr>
      </w:pPr>
      <w:r>
        <w:rPr>
          <w:rFonts w:ascii="Verdana" w:hAnsi="Verdana" w:cs="Verdana"/>
          <w:color w:val="434343"/>
          <w:sz w:val="32"/>
          <w:szCs w:val="32"/>
        </w:rPr>
        <w:t xml:space="preserve">Make your checks out to: SEACSM </w:t>
      </w:r>
      <w:proofErr w:type="gramStart"/>
      <w:r>
        <w:rPr>
          <w:rFonts w:ascii="Verdana" w:hAnsi="Verdana" w:cs="Verdana"/>
          <w:color w:val="434343"/>
          <w:sz w:val="32"/>
          <w:szCs w:val="32"/>
        </w:rPr>
        <w:t>FEES:-----</w:t>
      </w:r>
      <w:proofErr w:type="gramEnd"/>
      <w:r>
        <w:rPr>
          <w:rFonts w:ascii="Verdana" w:hAnsi="Verdana" w:cs="Verdana"/>
          <w:color w:val="434343"/>
          <w:sz w:val="32"/>
          <w:szCs w:val="32"/>
        </w:rPr>
        <w:t>Professional--------Student--------Professional(Non-ACSM Member) Registration Fee*: ----------$ 100----------$ 40----------$ 100</w:t>
      </w:r>
      <w:r>
        <w:rPr>
          <w:rFonts w:ascii="MS Mincho" w:eastAsia="MS Mincho" w:hAnsi="MS Mincho" w:cs="MS Mincho"/>
          <w:color w:val="434343"/>
          <w:sz w:val="32"/>
          <w:szCs w:val="32"/>
        </w:rPr>
        <w:t> </w:t>
      </w:r>
      <w:r>
        <w:rPr>
          <w:rFonts w:ascii="Verdana" w:hAnsi="Verdana" w:cs="Verdana"/>
          <w:color w:val="434343"/>
          <w:sz w:val="32"/>
          <w:szCs w:val="32"/>
        </w:rPr>
        <w:t>SEACSM Membership Fee --- 35----------15----------45</w:t>
      </w:r>
      <w:r>
        <w:rPr>
          <w:rFonts w:ascii="MS Mincho" w:eastAsia="MS Mincho" w:hAnsi="MS Mincho" w:cs="MS Mincho"/>
          <w:color w:val="434343"/>
          <w:sz w:val="32"/>
          <w:szCs w:val="32"/>
        </w:rPr>
        <w:t> </w:t>
      </w:r>
      <w:r>
        <w:rPr>
          <w:rFonts w:ascii="Verdana" w:hAnsi="Verdana" w:cs="Verdana"/>
          <w:color w:val="434343"/>
          <w:sz w:val="32"/>
          <w:szCs w:val="32"/>
        </w:rPr>
        <w:t>Mentoring Breakfast ---------- 26 ----------10----------26</w:t>
      </w:r>
      <w:r>
        <w:rPr>
          <w:rFonts w:ascii="MS Mincho" w:eastAsia="MS Mincho" w:hAnsi="MS Mincho" w:cs="MS Mincho"/>
          <w:color w:val="434343"/>
          <w:sz w:val="32"/>
          <w:szCs w:val="32"/>
        </w:rPr>
        <w:t> </w:t>
      </w:r>
      <w:r>
        <w:rPr>
          <w:rFonts w:ascii="Verdana" w:hAnsi="Verdana" w:cs="Verdana"/>
          <w:color w:val="434343"/>
          <w:sz w:val="32"/>
          <w:szCs w:val="32"/>
        </w:rPr>
        <w:t>Optional Luncheon (Saturday)--10----------5-----------10</w:t>
      </w:r>
      <w:r>
        <w:rPr>
          <w:rFonts w:ascii="MS Mincho" w:eastAsia="MS Mincho" w:hAnsi="MS Mincho" w:cs="MS Mincho"/>
          <w:color w:val="434343"/>
          <w:sz w:val="32"/>
          <w:szCs w:val="32"/>
        </w:rPr>
        <w:t> </w:t>
      </w:r>
      <w:r>
        <w:rPr>
          <w:rFonts w:ascii="Verdana" w:hAnsi="Verdana" w:cs="Verdana"/>
          <w:color w:val="434343"/>
          <w:sz w:val="32"/>
          <w:szCs w:val="32"/>
        </w:rPr>
        <w:t xml:space="preserve">Online Payment fee-------------- You must be a member or pay membership to register. On-site registration has higher fees! </w:t>
      </w:r>
    </w:p>
    <w:p w14:paraId="0D58EE02" w14:textId="77777777" w:rsidR="00426160" w:rsidRDefault="00426160" w:rsidP="00426160">
      <w:pPr>
        <w:jc w:val="center"/>
      </w:pPr>
    </w:p>
    <w:sectPr w:rsidR="00426160" w:rsidSect="00F87E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System Font">
    <w:panose1 w:val="00000500000000000000"/>
    <w:charset w:val="88"/>
    <w:family w:val="swiss"/>
    <w:pitch w:val="variable"/>
    <w:sig w:usb0="2000028F" w:usb1="0A080003" w:usb2="00000010" w:usb3="00000000" w:csb0="001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60"/>
    <w:rsid w:val="002533D8"/>
    <w:rsid w:val="00426160"/>
    <w:rsid w:val="00C5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C8E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9" Type="http://schemas.openxmlformats.org/officeDocument/2006/relationships/image" Target="media/image5.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33" Type="http://schemas.openxmlformats.org/officeDocument/2006/relationships/image" Target="media/image29.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jpeg"/><Relationship Id="rId19"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811</Words>
  <Characters>4623</Characters>
  <Application>Microsoft Macintosh Word</Application>
  <DocSecurity>0</DocSecurity>
  <Lines>38</Lines>
  <Paragraphs>10</Paragraphs>
  <ScaleCrop>false</ScaleCrop>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Downs</dc:creator>
  <cp:keywords/>
  <dc:description/>
  <cp:lastModifiedBy>Jessica Downs</cp:lastModifiedBy>
  <cp:revision>1</cp:revision>
  <dcterms:created xsi:type="dcterms:W3CDTF">2017-12-10T23:22:00Z</dcterms:created>
  <dcterms:modified xsi:type="dcterms:W3CDTF">2017-12-10T23:23:00Z</dcterms:modified>
</cp:coreProperties>
</file>