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 xml:space="preserve">Child Development, Learning, Motivation, and Assessment                                                           </w:t>
      </w:r>
    </w:p>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Fall 2018</w:t>
      </w:r>
    </w:p>
    <w:p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Pr="00E90C51">
        <w:rPr>
          <w:rFonts w:ascii="Times New Roman" w:eastAsia="Times New Roman" w:hAnsi="Times New Roman" w:cs="Times New Roman"/>
          <w:b/>
          <w:bCs/>
        </w:rPr>
        <w:t>19249</w:t>
      </w:r>
      <w:r w:rsidR="00A76F8B" w:rsidRPr="00E90C51">
        <w:rPr>
          <w:rFonts w:ascii="Times New Roman" w:eastAsia="Times New Roman" w:hAnsi="Times New Roman" w:cs="Times New Roman"/>
          <w:b/>
          <w:bCs/>
        </w:rPr>
        <w:t>, 6 credit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F570FD" w:rsidRPr="00E90C51">
        <w:rPr>
          <w:rFonts w:ascii="Times New Roman" w:eastAsia="Times New Roman" w:hAnsi="Times New Roman" w:cs="Times New Roman"/>
        </w:rPr>
        <w:t xml:space="preserve">Monday and </w:t>
      </w:r>
      <w:r w:rsidRPr="00E90C51">
        <w:rPr>
          <w:rFonts w:ascii="Times New Roman" w:eastAsia="Times New Roman" w:hAnsi="Times New Roman" w:cs="Times New Roman"/>
        </w:rPr>
        <w:t xml:space="preserve">Tuesday </w:t>
      </w:r>
      <w:r w:rsidR="00F570FD" w:rsidRPr="00E90C51">
        <w:rPr>
          <w:rFonts w:ascii="Times New Roman" w:eastAsia="Times New Roman" w:hAnsi="Times New Roman" w:cs="Times New Roman"/>
        </w:rPr>
        <w:t>11a</w:t>
      </w:r>
      <w:r w:rsidRPr="00E90C51">
        <w:rPr>
          <w:rFonts w:ascii="Times New Roman" w:eastAsia="Times New Roman" w:hAnsi="Times New Roman" w:cs="Times New Roman"/>
        </w:rPr>
        <w:t>.m.-1</w:t>
      </w:r>
      <w:r w:rsidR="00F570FD" w:rsidRPr="00E90C51">
        <w:rPr>
          <w:rFonts w:ascii="Times New Roman" w:eastAsia="Times New Roman" w:hAnsi="Times New Roman" w:cs="Times New Roman"/>
        </w:rPr>
        <w:t>2</w:t>
      </w:r>
      <w:r w:rsidR="000D2DF2">
        <w:rPr>
          <w:rFonts w:ascii="Times New Roman" w:eastAsia="Times New Roman" w:hAnsi="Times New Roman" w:cs="Times New Roman"/>
        </w:rPr>
        <w:t>:00p.m., Haley 4076</w:t>
      </w:r>
      <w:bookmarkStart w:id="0" w:name="_GoBack"/>
      <w:bookmarkEnd w:id="0"/>
    </w:p>
    <w:p w:rsidR="00F570FD" w:rsidRPr="00E90C51" w:rsidRDefault="00A76F8B" w:rsidP="00F570FD">
      <w:pPr>
        <w:rPr>
          <w:rFonts w:ascii="Times New Roman" w:eastAsia="Times New Roman" w:hAnsi="Times New Roman" w:cs="Times New Roman"/>
          <w:color w:val="000000"/>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F570FD" w:rsidRPr="00E90C51">
        <w:rPr>
          <w:rFonts w:ascii="Times New Roman" w:eastAsia="Times New Roman" w:hAnsi="Times New Roman" w:cs="Times New Roman"/>
        </w:rPr>
        <w:t xml:space="preserve">online and </w:t>
      </w:r>
      <w:r w:rsidR="00F570FD" w:rsidRPr="00E90C51">
        <w:rPr>
          <w:rFonts w:ascii="Times New Roman" w:eastAsia="Times New Roman" w:hAnsi="Times New Roman" w:cs="Times New Roman"/>
          <w:color w:val="000000"/>
        </w:rPr>
        <w:t>August 21, September 11, October 2,</w:t>
      </w:r>
    </w:p>
    <w:p w:rsidR="00F570FD" w:rsidRPr="00D65A61" w:rsidRDefault="00A441A7" w:rsidP="00F570FD">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October 30 at 5</w:t>
      </w:r>
      <w:r w:rsidR="00F570FD" w:rsidRPr="00E90C51">
        <w:rPr>
          <w:rFonts w:ascii="Times New Roman" w:eastAsia="Times New Roman" w:hAnsi="Times New Roman" w:cs="Times New Roman"/>
          <w:color w:val="000000"/>
        </w:rPr>
        <w:t xml:space="preserve"> p.m. in Hale</w:t>
      </w:r>
      <w:r>
        <w:rPr>
          <w:rFonts w:ascii="Times New Roman" w:eastAsia="Times New Roman" w:hAnsi="Times New Roman" w:cs="Times New Roman"/>
          <w:color w:val="000000"/>
        </w:rPr>
        <w:t>y 1435.</w:t>
      </w:r>
      <w:r w:rsidR="000E656E" w:rsidRPr="00E90C51">
        <w:rPr>
          <w:rStyle w:val="Strong"/>
          <w:rFonts w:ascii="Times New Roman" w:hAnsi="Times New Roman" w:cs="Times New Roman"/>
          <w:b w:val="0"/>
        </w:rPr>
        <w:t xml:space="preserve"> </w:t>
      </w:r>
      <w:r w:rsidR="000E656E" w:rsidRPr="00D65A61">
        <w:rPr>
          <w:rStyle w:val="Heading2Char"/>
          <w:rFonts w:ascii="Times New Roman" w:hAnsi="Times New Roman" w:cs="Times New Roman"/>
          <w:b/>
          <w:color w:val="000000" w:themeColor="text1"/>
          <w:sz w:val="24"/>
          <w:szCs w:val="24"/>
        </w:rPr>
        <w:t>This is not a self-paced course.</w:t>
      </w:r>
      <w:r w:rsidR="000E656E" w:rsidRPr="00D65A61">
        <w:rPr>
          <w:rStyle w:val="Heading2Char"/>
          <w:rFonts w:ascii="Times New Roman" w:hAnsi="Times New Roman" w:cs="Times New Roman"/>
          <w:color w:val="000000" w:themeColor="text1"/>
          <w:sz w:val="24"/>
          <w:szCs w:val="24"/>
        </w:rPr>
        <w:t xml:space="preserve"> You are expected to complete scheduled activities every week. You should log in to the course regularly (several times per week) to read/view your weekly course content, take quizzes as scheduled, complete tests and Discussion Boards by </w:t>
      </w:r>
      <w:r>
        <w:rPr>
          <w:rStyle w:val="Heading2Char"/>
          <w:rFonts w:ascii="Times New Roman" w:hAnsi="Times New Roman" w:cs="Times New Roman"/>
          <w:color w:val="000000" w:themeColor="text1"/>
          <w:sz w:val="24"/>
          <w:szCs w:val="24"/>
        </w:rPr>
        <w:t xml:space="preserve">the </w:t>
      </w:r>
      <w:r w:rsidR="000E656E" w:rsidRPr="00D65A61">
        <w:rPr>
          <w:rStyle w:val="Heading2Char"/>
          <w:rFonts w:ascii="Times New Roman" w:hAnsi="Times New Roman" w:cs="Times New Roman"/>
          <w:color w:val="000000" w:themeColor="text1"/>
          <w:sz w:val="24"/>
          <w:szCs w:val="24"/>
        </w:rPr>
        <w:t xml:space="preserve">required deadlines.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Phone and Email:</w:t>
      </w:r>
      <w:r w:rsidRPr="00E90C51">
        <w:rPr>
          <w:rFonts w:ascii="Times New Roman" w:eastAsia="Times New Roman" w:hAnsi="Times New Roman" w:cs="Times New Roman"/>
        </w:rPr>
        <w:t xml:space="preserve"> (334) </w:t>
      </w:r>
      <w:r w:rsidR="00F570FD" w:rsidRPr="00E90C51">
        <w:rPr>
          <w:rFonts w:ascii="Times New Roman" w:eastAsia="Times New Roman" w:hAnsi="Times New Roman" w:cs="Times New Roman"/>
        </w:rPr>
        <w:t>844-3052</w:t>
      </w:r>
      <w:r w:rsidRPr="00E90C51">
        <w:rPr>
          <w:rFonts w:ascii="Times New Roman" w:eastAsia="Times New Roman" w:hAnsi="Times New Roman" w:cs="Times New Roman"/>
        </w:rPr>
        <w:t xml:space="preserve">; email: </w:t>
      </w:r>
      <w:hyperlink r:id="rId5"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Service Learning coordinator:</w:t>
      </w:r>
      <w:r w:rsidRPr="00E90C51">
        <w:rPr>
          <w:rFonts w:ascii="Times New Roman" w:eastAsia="Times New Roman" w:hAnsi="Times New Roman" w:cs="Times New Roman"/>
        </w:rPr>
        <w:t xml:space="preserve"> Kristine Forney; email: </w:t>
      </w:r>
      <w:hyperlink r:id="rId6" w:history="1">
        <w:r w:rsidRPr="00E90C51">
          <w:rPr>
            <w:rFonts w:ascii="Times New Roman" w:eastAsia="Times New Roman" w:hAnsi="Times New Roman" w:cs="Times New Roman"/>
            <w:color w:val="0000FF"/>
            <w:u w:val="single"/>
          </w:rPr>
          <w:t>knm0029@tigermail.auburn.edu</w:t>
        </w:r>
      </w:hyperlink>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t>Objectives continuing through the block experience:</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{2.d.1(i)}</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planning and improvement of teaching-learning experiences:</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use strategies to help students become self-motivated {2.a.1(v)}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encourage students to assume increasing responsibility for themselves and their learning {2.d.2(i)}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student</w:t>
      </w:r>
      <w:r w:rsidRPr="00E90C51">
        <w:rPr>
          <w:rFonts w:ascii="Times New Roman" w:eastAsia="Times New Roman" w:hAnsi="Times New Roman" w:cs="Times New Roman"/>
        </w:rPr>
        <w:noBreakHyphen/>
        <w:t>centered constructivist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students’ misconceptions, ideas, and experiences when planning instructional activities (2.a.2(i)}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assess the instructional activities on the basis of theories of motivation, Ames' Target model and the APA Learner</w:t>
      </w:r>
      <w:r w:rsidRPr="00E90C51">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directly associated with assessment and evaluation tasks:</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uses, advantages, and limitations of a variety of traditional and alternative assessment methods {2.e.1(i)}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apply measurement properties such reliability and validity to a variety of traditional and alternative assessment methods {2. e.1.(iii)}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are used to evaluate teachers {2.e.1(iv)}</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a variety of traditional and alternative assessment methods for informal and formal purposes {2.e.2(i)}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describe classroom environments and instruction that develops and extends</w:t>
      </w:r>
      <w:r w:rsidR="000B2544" w:rsidRPr="00E90C51">
        <w:rPr>
          <w:rFonts w:ascii="Times New Roman" w:eastAsia="Times New Roman" w:hAnsi="Times New Roman" w:cs="Times New Roman"/>
        </w:rPr>
        <w:t xml:space="preserve"> </w:t>
      </w:r>
      <w:r w:rsidRPr="00E90C51">
        <w:rPr>
          <w:rFonts w:ascii="Times New Roman" w:eastAsia="Times New Roman" w:hAnsi="Times New Roman" w:cs="Times New Roman"/>
        </w:rPr>
        <w:t>students’ competence in reading, writing, speaking, and listening {2.c.1(vi)}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List of assignments and a brief overview of each: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Chapter Quizzes         (13 @ 2% ea</w:t>
      </w:r>
      <w:r w:rsidR="00C64FA8" w:rsidRPr="00E90C51">
        <w:rPr>
          <w:rFonts w:ascii="Times New Roman" w:eastAsia="Times New Roman" w:hAnsi="Times New Roman" w:cs="Times New Roman"/>
        </w:rPr>
        <w:t>ch)                            </w:t>
      </w:r>
      <w:r w:rsidRPr="00E90C51">
        <w:rPr>
          <w:rFonts w:ascii="Times New Roman" w:eastAsia="Times New Roman" w:hAnsi="Times New Roman" w:cs="Times New Roman"/>
        </w:rPr>
        <w:t>26 %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Tests                           (4   @ </w:t>
      </w:r>
      <w:r w:rsidR="00C64FA8" w:rsidRPr="00E90C51">
        <w:rPr>
          <w:rFonts w:ascii="Times New Roman" w:eastAsia="Times New Roman" w:hAnsi="Times New Roman" w:cs="Times New Roman"/>
        </w:rPr>
        <w:t>10</w:t>
      </w:r>
      <w:r w:rsidRPr="00E90C51">
        <w:rPr>
          <w:rFonts w:ascii="Times New Roman" w:eastAsia="Times New Roman" w:hAnsi="Times New Roman" w:cs="Times New Roman"/>
        </w:rPr>
        <w:t>%</w:t>
      </w:r>
      <w:r w:rsidR="00C64FA8" w:rsidRPr="00E90C51">
        <w:rPr>
          <w:rFonts w:ascii="Times New Roman" w:eastAsia="Times New Roman" w:hAnsi="Times New Roman" w:cs="Times New Roman"/>
        </w:rPr>
        <w:t xml:space="preserve"> each)                          4</w:t>
      </w:r>
      <w:r w:rsidRPr="00E90C51">
        <w:rPr>
          <w:rFonts w:ascii="Times New Roman" w:eastAsia="Times New Roman" w:hAnsi="Times New Roman" w:cs="Times New Roman"/>
        </w:rPr>
        <w:t>0 %</w:t>
      </w:r>
    </w:p>
    <w:p w:rsidR="00A76F8B" w:rsidRPr="00E90C51" w:rsidRDefault="00C64FA8"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Discussions                (4</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6 </w:t>
      </w:r>
      <w:r w:rsidR="00A76F8B" w:rsidRPr="00E90C51">
        <w:rPr>
          <w:rFonts w:ascii="Times New Roman" w:eastAsia="Times New Roman" w:hAnsi="Times New Roman" w:cs="Times New Roman"/>
        </w:rPr>
        <w:t>%</w:t>
      </w:r>
      <w:r w:rsidRPr="00E90C51">
        <w:rPr>
          <w:rFonts w:ascii="Times New Roman" w:eastAsia="Times New Roman" w:hAnsi="Times New Roman" w:cs="Times New Roman"/>
        </w:rPr>
        <w:t xml:space="preserve"> each</w:t>
      </w:r>
      <w:r w:rsidR="00A76F8B" w:rsidRPr="00E90C51">
        <w:rPr>
          <w:rFonts w:ascii="Times New Roman" w:eastAsia="Times New Roman" w:hAnsi="Times New Roman" w:cs="Times New Roman"/>
        </w:rPr>
        <w:t>)    </w:t>
      </w:r>
      <w:r w:rsidRPr="00E90C51">
        <w:rPr>
          <w:rFonts w:ascii="Times New Roman" w:eastAsia="Times New Roman" w:hAnsi="Times New Roman" w:cs="Times New Roman"/>
        </w:rPr>
        <w:t>                       24</w:t>
      </w:r>
      <w:r w:rsidR="00A76F8B" w:rsidRPr="00E90C51">
        <w:rPr>
          <w:rFonts w:ascii="Times New Roman" w:eastAsia="Times New Roman" w:hAnsi="Times New Roman" w:cs="Times New Roman"/>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u w:val="single"/>
        </w:rPr>
        <w:t>Service Learning                25 hours  </w:t>
      </w:r>
      <w:r w:rsidR="00C64FA8" w:rsidRPr="00E90C51">
        <w:rPr>
          <w:rFonts w:ascii="Times New Roman" w:eastAsia="Times New Roman" w:hAnsi="Times New Roman" w:cs="Times New Roman"/>
          <w:u w:val="single"/>
        </w:rPr>
        <w:t>                              </w:t>
      </w:r>
      <w:r w:rsidRPr="00E90C51">
        <w:rPr>
          <w:rFonts w:ascii="Times New Roman" w:eastAsia="Times New Roman" w:hAnsi="Times New Roman" w:cs="Times New Roman"/>
          <w:u w:val="single"/>
        </w:rPr>
        <w:t xml:space="preserve">10% </w:t>
      </w:r>
    </w:p>
    <w:p w:rsidR="00A76F8B" w:rsidRPr="00E90C51" w:rsidRDefault="00A76F8B" w:rsidP="00A76F8B">
      <w:pPr>
        <w:spacing w:before="100" w:beforeAutospacing="1" w:after="240"/>
        <w:rPr>
          <w:rFonts w:ascii="Times New Roman" w:eastAsia="Times New Roman" w:hAnsi="Times New Roman" w:cs="Times New Roman"/>
        </w:rPr>
      </w:pPr>
      <w:r w:rsidRPr="00E90C51">
        <w:rPr>
          <w:rFonts w:ascii="Times New Roman" w:eastAsia="Times New Roman" w:hAnsi="Times New Roman" w:cs="Times New Roman"/>
        </w:rPr>
        <w:t> </w:t>
      </w:r>
      <w:r w:rsidRPr="00E90C51">
        <w:rPr>
          <w:rFonts w:ascii="Times New Roman" w:eastAsia="Times New Roman" w:hAnsi="Times New Roman" w:cs="Times New Roman"/>
          <w:b/>
          <w:bCs/>
        </w:rPr>
        <w:t>Total                                                             </w:t>
      </w:r>
      <w:r w:rsidR="00C64FA8" w:rsidRPr="00E90C51">
        <w:rPr>
          <w:rFonts w:ascii="Times New Roman" w:eastAsia="Times New Roman" w:hAnsi="Times New Roman" w:cs="Times New Roman"/>
          <w:b/>
          <w:bCs/>
        </w:rPr>
        <w:t>                  </w:t>
      </w:r>
      <w:r w:rsidRPr="00E90C51">
        <w:rPr>
          <w:rFonts w:ascii="Times New Roman" w:eastAsia="Times New Roman" w:hAnsi="Times New Roman" w:cs="Times New Roman"/>
          <w:b/>
          <w:bCs/>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rPr>
        <w:t>Quizzes.</w:t>
      </w:r>
      <w:r w:rsidRPr="00E90C51">
        <w:rPr>
          <w:rFonts w:ascii="Times New Roman" w:eastAsia="Times New Roman" w:hAnsi="Times New Roman" w:cs="Times New Roman"/>
        </w:rPr>
        <w:t xml:space="preserve"> You will complete </w:t>
      </w:r>
      <w:r w:rsidRPr="00E90C51">
        <w:rPr>
          <w:rFonts w:ascii="Times New Roman" w:eastAsia="Times New Roman" w:hAnsi="Times New Roman" w:cs="Times New Roman"/>
          <w:b/>
          <w:bCs/>
        </w:rPr>
        <w:t>13 quizzes online in Canvas</w:t>
      </w:r>
      <w:r w:rsidRPr="00E90C51">
        <w:rPr>
          <w:rFonts w:ascii="Times New Roman" w:eastAsia="Times New Roman" w:hAnsi="Times New Roman" w:cs="Times New Roman"/>
        </w:rPr>
        <w:t xml:space="preserve">.  The questions on these quizzes will relate to your readings and will always be in line with our course goals. You are welcome to use resources such as the text and the PowerPoints that are provided on course website.  If you do not submit a completed quiz by the deadline, you will not receive a credit for that quiz. </w:t>
      </w:r>
      <w:r w:rsidRPr="00E90C51">
        <w:rPr>
          <w:rFonts w:ascii="Times New Roman" w:eastAsia="Times New Roman" w:hAnsi="Times New Roman" w:cs="Times New Roman"/>
          <w:b/>
          <w:bCs/>
        </w:rPr>
        <w:t xml:space="preserve">There will not be any opportunities for making up the quiz. </w:t>
      </w:r>
      <w:r w:rsidRPr="00E90C51">
        <w:rPr>
          <w:rFonts w:ascii="Times New Roman" w:eastAsia="Times New Roman" w:hAnsi="Times New Roman" w:cs="Times New Roman"/>
        </w:rPr>
        <w:t>These quizzes will help to ensure that you keep up with the readings and learning material</w:t>
      </w:r>
      <w:r w:rsidR="000E656E" w:rsidRPr="00E90C51">
        <w:rPr>
          <w:rFonts w:ascii="Times New Roman" w:eastAsia="Times New Roman" w:hAnsi="Times New Roman" w:cs="Times New Roman"/>
        </w:rPr>
        <w:t>.</w:t>
      </w:r>
    </w:p>
    <w:p w:rsidR="000E656E" w:rsidRPr="00E90C51" w:rsidRDefault="00A759D7" w:rsidP="000E656E">
      <w:pPr>
        <w:tabs>
          <w:tab w:val="left" w:pos="540"/>
          <w:tab w:val="left" w:pos="2600"/>
          <w:tab w:val="left" w:pos="5040"/>
          <w:tab w:val="left" w:pos="7560"/>
          <w:tab w:val="left" w:pos="7920"/>
        </w:tabs>
        <w:rPr>
          <w:rFonts w:ascii="Times New Roman" w:hAnsi="Times New Roman" w:cs="Times New Roman"/>
          <w:b/>
        </w:rPr>
      </w:pPr>
      <w:r w:rsidRPr="00E90C51">
        <w:rPr>
          <w:rFonts w:ascii="Times New Roman" w:eastAsia="Times New Roman" w:hAnsi="Times New Roman" w:cs="Times New Roman"/>
          <w:b/>
          <w:bCs/>
        </w:rPr>
        <w:t>Tests.</w:t>
      </w:r>
      <w:r w:rsidRPr="00E90C51">
        <w:rPr>
          <w:rFonts w:ascii="Times New Roman" w:eastAsia="Times New Roman" w:hAnsi="Times New Roman" w:cs="Times New Roman"/>
        </w:rPr>
        <w:t xml:space="preserve"> There</w:t>
      </w:r>
      <w:r w:rsidR="00A76F8B" w:rsidRPr="00E90C51">
        <w:rPr>
          <w:rFonts w:ascii="Times New Roman" w:eastAsia="Times New Roman" w:hAnsi="Times New Roman" w:cs="Times New Roman"/>
        </w:rPr>
        <w:t xml:space="preserve"> will be 4 non-cumulative tests. These tests will contain 50 multiple-choice questions</w:t>
      </w:r>
      <w:r w:rsidR="000E656E" w:rsidRPr="00E90C51">
        <w:rPr>
          <w:rFonts w:ascii="Times New Roman" w:eastAsia="Times New Roman" w:hAnsi="Times New Roman" w:cs="Times New Roman"/>
        </w:rPr>
        <w:t>, 2 points each,</w:t>
      </w:r>
      <w:r w:rsidR="00A76F8B" w:rsidRPr="00E90C51">
        <w:rPr>
          <w:rFonts w:ascii="Times New Roman" w:eastAsia="Times New Roman" w:hAnsi="Times New Roman" w:cs="Times New Roman"/>
        </w:rPr>
        <w:t xml:space="preserve"> drawn randomly from a large pool of questions</w:t>
      </w:r>
      <w:r w:rsidR="000E656E" w:rsidRPr="00E90C51">
        <w:rPr>
          <w:rFonts w:ascii="Times New Roman" w:eastAsia="Times New Roman" w:hAnsi="Times New Roman" w:cs="Times New Roman"/>
        </w:rPr>
        <w:t xml:space="preserve">. </w:t>
      </w:r>
      <w:r w:rsidR="000E656E" w:rsidRPr="00E90C51">
        <w:rPr>
          <w:rFonts w:ascii="Times New Roman" w:hAnsi="Times New Roman" w:cs="Times New Roman"/>
        </w:rPr>
        <w:t xml:space="preserve"> Though you are welcome to use course resources (text, Power Points), please note that these tests are timed (you will have a maximum of </w:t>
      </w:r>
      <w:r w:rsidR="000E656E" w:rsidRPr="00E90C51">
        <w:rPr>
          <w:rFonts w:ascii="Times New Roman" w:hAnsi="Times New Roman" w:cs="Times New Roman"/>
          <w:b/>
        </w:rPr>
        <w:t>75 minutes to complete each test</w:t>
      </w:r>
      <w:r w:rsidR="000E656E" w:rsidRPr="00E90C51">
        <w:rPr>
          <w:rFonts w:ascii="Times New Roman" w:hAnsi="Times New Roman" w:cs="Times New Roman"/>
        </w:rPr>
        <w:t xml:space="preserve">).  Questions on these tests will be </w:t>
      </w:r>
      <w:r w:rsidR="000E656E" w:rsidRPr="00E90C51">
        <w:rPr>
          <w:rFonts w:ascii="Times New Roman" w:hAnsi="Times New Roman" w:cs="Times New Roman"/>
        </w:rPr>
        <w:lastRenderedPageBreak/>
        <w:t xml:space="preserve">presented one at a time and once you submit an answer, you will not be able to go back to adjust/change your answer. </w:t>
      </w:r>
    </w:p>
    <w:p w:rsidR="000E656E" w:rsidRPr="00E90C51" w:rsidRDefault="000B2544" w:rsidP="00A76F8B">
      <w:pPr>
        <w:spacing w:before="100" w:beforeAutospacing="1" w:after="100" w:afterAutospacing="1"/>
        <w:rPr>
          <w:rStyle w:val="Heading2Char"/>
          <w:rFonts w:ascii="Times New Roman" w:hAnsi="Times New Roman" w:cs="Times New Roman"/>
          <w:sz w:val="24"/>
          <w:szCs w:val="24"/>
        </w:rPr>
      </w:pPr>
      <w:r w:rsidRPr="00E90C51">
        <w:rPr>
          <w:rStyle w:val="Heading2Char"/>
          <w:rFonts w:ascii="Times New Roman" w:hAnsi="Times New Roman" w:cs="Times New Roman"/>
          <w:b/>
          <w:color w:val="000000" w:themeColor="text1"/>
          <w:sz w:val="24"/>
          <w:szCs w:val="24"/>
        </w:rPr>
        <w:t xml:space="preserve">Discussion Boards. </w:t>
      </w:r>
      <w:r w:rsidRPr="00E90C51">
        <w:rPr>
          <w:rFonts w:ascii="Times New Roman" w:hAnsi="Times New Roman" w:cs="Times New Roman"/>
        </w:rPr>
        <w:t xml:space="preserve">There are </w:t>
      </w:r>
      <w:r w:rsidRPr="00E90C51">
        <w:rPr>
          <w:rFonts w:ascii="Times New Roman" w:hAnsi="Times New Roman" w:cs="Times New Roman"/>
          <w:b/>
        </w:rPr>
        <w:t>4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p>
    <w:p w:rsidR="00A76F8B" w:rsidRPr="00E90C51" w:rsidRDefault="00A76F8B" w:rsidP="00A76F8B">
      <w:pPr>
        <w:spacing w:before="100" w:beforeAutospacing="1" w:after="100" w:afterAutospacing="1"/>
        <w:rPr>
          <w:rFonts w:ascii="Times New Roman" w:eastAsiaTheme="majorEastAsia" w:hAnsi="Times New Roman" w:cs="Times New Roman"/>
          <w:color w:val="2F5496" w:themeColor="accent1" w:themeShade="BF"/>
        </w:rPr>
      </w:pPr>
      <w:r w:rsidRPr="00E90C51">
        <w:rPr>
          <w:rFonts w:ascii="Times New Roman" w:eastAsia="Times New Roman" w:hAnsi="Times New Roman" w:cs="Times New Roman"/>
          <w:b/>
          <w:bCs/>
        </w:rPr>
        <w:t xml:space="preserve">Service Learning:  </w:t>
      </w:r>
      <w:r w:rsidRPr="00E90C51">
        <w:rPr>
          <w:rFonts w:ascii="Times New Roman" w:eastAsia="Times New Roman" w:hAnsi="Times New Roman" w:cs="Times New Roman"/>
        </w:rPr>
        <w:t>As part of the College of Education’s assessment efforts ea</w:t>
      </w:r>
      <w:r w:rsidR="00D65A61">
        <w:rPr>
          <w:rFonts w:ascii="Times New Roman" w:eastAsia="Times New Roman" w:hAnsi="Times New Roman" w:cs="Times New Roman"/>
        </w:rPr>
        <w:t>ch student enrolled in FOUN 3103</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must complete 25 hours</w:t>
      </w:r>
      <w:r w:rsidRPr="00E90C51">
        <w:rPr>
          <w:rFonts w:ascii="Times New Roman" w:eastAsia="Times New Roman" w:hAnsi="Times New Roman" w:cs="Times New Roman"/>
        </w:rPr>
        <w:t xml:space="preserve"> of service learning—directing at least one instructional period during this time. Service learning </w:t>
      </w:r>
      <w:r w:rsidRPr="00E90C51">
        <w:rPr>
          <w:rFonts w:ascii="Times New Roman" w:eastAsia="Times New Roman" w:hAnsi="Times New Roman" w:cs="Times New Roman"/>
          <w:b/>
          <w:bCs/>
        </w:rPr>
        <w:t>participation</w:t>
      </w:r>
      <w:r w:rsidRPr="00E90C51">
        <w:rPr>
          <w:rFonts w:ascii="Times New Roman" w:eastAsia="Times New Roman" w:hAnsi="Times New Roman" w:cs="Times New Roman"/>
        </w:rPr>
        <w:t xml:space="preserve"> is a required component of this course and will constitute </w:t>
      </w:r>
      <w:r w:rsidRPr="00E90C51">
        <w:rPr>
          <w:rFonts w:ascii="Times New Roman" w:eastAsia="Times New Roman" w:hAnsi="Times New Roman" w:cs="Times New Roman"/>
          <w:b/>
          <w:bCs/>
        </w:rPr>
        <w:t>10% of your final grade</w:t>
      </w:r>
      <w:r w:rsidRPr="00E90C51">
        <w:rPr>
          <w:rFonts w:ascii="Times New Roman" w:eastAsia="Times New Roman" w:hAnsi="Times New Roman" w:cs="Times New Roman"/>
        </w:rPr>
        <w: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Grading Scale: </w:t>
      </w:r>
    </w:p>
    <w:p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 = 60% to 69%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Kail, R. V. (2015). </w:t>
      </w:r>
      <w:r w:rsidRPr="00E90C51">
        <w:rPr>
          <w:rFonts w:ascii="Times New Roman" w:eastAsia="Times New Roman" w:hAnsi="Times New Roman" w:cs="Times New Roman"/>
          <w:i/>
          <w:iCs/>
        </w:rPr>
        <w:t>Children and their development</w:t>
      </w:r>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midsemester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Attendance Policy:  </w:t>
      </w:r>
      <w:r w:rsidRPr="00E90C51">
        <w:rPr>
          <w:rFonts w:ascii="Times New Roman" w:eastAsia="Times New Roman" w:hAnsi="Times New Roman" w:cs="Times New Roman"/>
          <w:u w:val="single"/>
        </w:rPr>
        <w:t xml:space="preserve">This is </w:t>
      </w:r>
      <w:r w:rsidRPr="00E90C51">
        <w:rPr>
          <w:rFonts w:ascii="Times New Roman" w:eastAsia="Times New Roman" w:hAnsi="Times New Roman" w:cs="Times New Roman"/>
          <w:b/>
          <w:bCs/>
          <w:u w:val="single"/>
        </w:rPr>
        <w:t>NOT a self-paced course</w:t>
      </w:r>
      <w:r w:rsidRPr="00E90C51">
        <w:rPr>
          <w:rFonts w:ascii="Times New Roman" w:eastAsia="Times New Roman" w:hAnsi="Times New Roman" w:cs="Times New Roman"/>
          <w:u w:val="single"/>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E90C51">
        <w:rPr>
          <w:rFonts w:ascii="Times New Roman" w:eastAsia="Times New Roman" w:hAnsi="Times New Roman" w:cs="Times New Roman"/>
          <w:b/>
          <w:bCs/>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attend ALL scheduled class meetings and complete 25 hours of service learning.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 xml:space="preserve">Policy for Late/Missing Work: No late quizzes will be accepted. There will be no </w:t>
      </w:r>
      <w:r w:rsidRPr="00E90C51">
        <w:rPr>
          <w:rFonts w:ascii="Times New Roman" w:eastAsia="Times New Roman" w:hAnsi="Times New Roman" w:cs="Times New Roman"/>
          <w:b/>
          <w:bCs/>
        </w:rPr>
        <w:t>make-up</w:t>
      </w:r>
      <w:r w:rsidRPr="00E90C51">
        <w:rPr>
          <w:rFonts w:ascii="Times New Roman" w:eastAsia="Times New Roman" w:hAnsi="Times New Roman" w:cs="Times New Roman"/>
        </w:rPr>
        <w:t xml:space="preserve"> exams unless you contact me </w:t>
      </w:r>
      <w:r w:rsidRPr="00E90C51">
        <w:rPr>
          <w:rFonts w:ascii="Times New Roman" w:eastAsia="Times New Roman" w:hAnsi="Times New Roman" w:cs="Times New Roman"/>
          <w:b/>
          <w:bCs/>
        </w:rPr>
        <w:t xml:space="preserve">PRIOR </w:t>
      </w:r>
      <w:r w:rsidRPr="00E90C51">
        <w:rPr>
          <w:rFonts w:ascii="Times New Roman" w:eastAsia="Times New Roman" w:hAnsi="Times New Roman" w:cs="Times New Roman"/>
        </w:rPr>
        <w:t xml:space="preserve">to the scheduled exam or </w:t>
      </w:r>
      <w:r w:rsidRPr="00E90C51">
        <w:rPr>
          <w:rFonts w:ascii="Times New Roman" w:eastAsia="Times New Roman" w:hAnsi="Times New Roman" w:cs="Times New Roman"/>
          <w:b/>
          <w:bCs/>
        </w:rPr>
        <w:t>immediately after</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emergency occurs on the day of the exam</w:t>
      </w:r>
      <w:r w:rsidRPr="00E90C51">
        <w:rPr>
          <w:rFonts w:ascii="Times New Roman" w:eastAsia="Times New Roman" w:hAnsi="Times New Roman" w:cs="Times New Roman"/>
        </w:rPr>
        <w:t xml:space="preserve"> and provide a note from a doctor, or an obituary of a lost family member.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Accommodation Statement</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All portions of the Auburn University Student Academic Honesty code (Title XII) found in the Student Policy eHandbook will apply to this class (</w:t>
      </w:r>
      <w:hyperlink r:id="rId7"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eHandbook at </w:t>
      </w:r>
      <w:hyperlink r:id="rId8"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An Emergency Contingency statement: </w:t>
      </w:r>
      <w:r w:rsidRPr="00E90C51">
        <w:rPr>
          <w:rFonts w:ascii="Times New Roman" w:eastAsia="Times New Roman" w:hAnsi="Times New Roman" w:cs="Times New Roman"/>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rsidR="00A76F8B" w:rsidRPr="00E90C51" w:rsidRDefault="00197C45"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August 21</w:t>
      </w:r>
      <w:r w:rsidR="000F346F" w:rsidRPr="00E90C51">
        <w:rPr>
          <w:rFonts w:ascii="Times New Roman" w:eastAsia="Times New Roman" w:hAnsi="Times New Roman" w:cs="Times New Roman"/>
          <w:b/>
          <w:bCs/>
        </w:rPr>
        <w:t>- 28</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rsidR="00A76F8B" w:rsidRPr="00E90C51" w:rsidRDefault="000F346F" w:rsidP="006354B9">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August 21</w:t>
      </w:r>
      <w:r w:rsidR="006354B9" w:rsidRPr="00E90C51">
        <w:rPr>
          <w:rFonts w:ascii="Times New Roman" w:eastAsia="Times New Roman" w:hAnsi="Times New Roman" w:cs="Times New Roman"/>
          <w:b/>
          <w:color w:val="C45911" w:themeColor="accent2" w:themeShade="BF"/>
          <w:u w:val="single"/>
          <w:vertAlign w:val="superscript"/>
        </w:rPr>
        <w:t>st</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color w:val="C45911" w:themeColor="accent2" w:themeShade="BF"/>
        </w:rPr>
        <w:t xml:space="preserve"> </w:t>
      </w:r>
      <w:r w:rsidR="00A76F8B" w:rsidRPr="00E90C51">
        <w:rPr>
          <w:rFonts w:ascii="Times New Roman" w:eastAsia="Times New Roman" w:hAnsi="Times New Roman" w:cs="Times New Roman"/>
        </w:rPr>
        <w:t>Welcome to FOUN 3100, syllabus overview</w:t>
      </w:r>
      <w:r w:rsidRPr="00E90C51">
        <w:rPr>
          <w:rFonts w:ascii="Times New Roman" w:eastAsia="Times New Roman" w:hAnsi="Times New Roman" w:cs="Times New Roman"/>
        </w:rPr>
        <w:t>, service learning orientation.</w:t>
      </w:r>
    </w:p>
    <w:p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Ch. 1 </w:t>
      </w:r>
    </w:p>
    <w:p w:rsidR="00735773" w:rsidRPr="00E90C51" w:rsidRDefault="0001309E"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b/>
          <w:bCs/>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August 28</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p>
    <w:p w:rsidR="00A76F8B" w:rsidRPr="00E90C51" w:rsidRDefault="000F346F"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August 28 - </w:t>
      </w:r>
      <w:r w:rsidRPr="00E90C51">
        <w:rPr>
          <w:rFonts w:ascii="Times New Roman" w:eastAsia="Times New Roman" w:hAnsi="Times New Roman" w:cs="Times New Roman"/>
          <w:b/>
        </w:rPr>
        <w:t>September 4 -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rsidR="00A76F8B" w:rsidRPr="00E90C51"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 xml:space="preserve">September </w:t>
      </w:r>
      <w:r w:rsidR="00A76F8B" w:rsidRPr="00E90C51">
        <w:rPr>
          <w:rFonts w:ascii="Times New Roman" w:eastAsia="Times New Roman" w:hAnsi="Times New Roman" w:cs="Times New Roman"/>
          <w:b/>
          <w:bCs/>
        </w:rPr>
        <w:t xml:space="preserve">4 </w:t>
      </w:r>
      <w:r w:rsidR="00A76F8B" w:rsidRPr="00E90C51">
        <w:rPr>
          <w:rFonts w:ascii="Times New Roman" w:eastAsia="Times New Roman" w:hAnsi="Times New Roman" w:cs="Times New Roman"/>
        </w:rPr>
        <w:t>at 11:59 p.m.</w:t>
      </w:r>
    </w:p>
    <w:p w:rsidR="00A76F8B" w:rsidRPr="00E90C51" w:rsidRDefault="00735773"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lastRenderedPageBreak/>
        <w:t>September 4</w:t>
      </w:r>
      <w:r w:rsidR="000F346F"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- 11</w:t>
      </w:r>
      <w:r w:rsidRPr="00E90C51">
        <w:rPr>
          <w:rFonts w:ascii="Times New Roman" w:eastAsia="Times New Roman" w:hAnsi="Times New Roman" w:cs="Times New Roman"/>
          <w:b/>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Prenatal Development, Birth and the Newborn </w:t>
      </w:r>
    </w:p>
    <w:p w:rsidR="00A76F8B" w:rsidRPr="00E90C51" w:rsidRDefault="00A76F8B"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Ch.3</w:t>
      </w:r>
    </w:p>
    <w:p w:rsidR="00A76F8B" w:rsidRPr="00E90C51" w:rsidRDefault="000D2DF2"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hyperlink r:id="rId9" w:history="1">
        <w:r w:rsidR="00A76F8B" w:rsidRPr="00E90C51">
          <w:rPr>
            <w:rFonts w:ascii="Times New Roman" w:eastAsia="Times New Roman" w:hAnsi="Times New Roman" w:cs="Times New Roman"/>
            <w:color w:val="0000FF"/>
            <w:u w:val="single"/>
          </w:rPr>
          <w:t>Life's Greatest Miracle</w:t>
        </w:r>
      </w:hyperlink>
      <w:r w:rsidR="00A76F8B" w:rsidRPr="00E90C51">
        <w:rPr>
          <w:rFonts w:ascii="Times New Roman" w:eastAsia="Times New Roman" w:hAnsi="Times New Roman" w:cs="Times New Roman"/>
        </w:rPr>
        <w:t xml:space="preserve"> - video</w:t>
      </w:r>
    </w:p>
    <w:p w:rsidR="00A76F8B" w:rsidRPr="00E90C51"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September 11</w:t>
      </w:r>
      <w:r w:rsidR="00A76F8B" w:rsidRPr="00E90C51">
        <w:rPr>
          <w:rFonts w:ascii="Times New Roman" w:eastAsia="Times New Roman" w:hAnsi="Times New Roman" w:cs="Times New Roman"/>
        </w:rPr>
        <w:t xml:space="preserve"> at 11:59 p.m.</w:t>
      </w:r>
    </w:p>
    <w:p w:rsidR="000F346F" w:rsidRPr="00E90C51" w:rsidRDefault="00FE7440"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September 11</w:t>
      </w:r>
      <w:r w:rsidR="000F346F" w:rsidRPr="00E90C51">
        <w:rPr>
          <w:rFonts w:ascii="Times New Roman" w:eastAsia="Times New Roman" w:hAnsi="Times New Roman" w:cs="Times New Roman"/>
          <w:b/>
        </w:rPr>
        <w:t>-18</w:t>
      </w:r>
      <w:r w:rsidR="000F346F"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Perceptual and Motor Development </w:t>
      </w:r>
    </w:p>
    <w:p w:rsidR="000F346F" w:rsidRPr="00E90C51" w:rsidRDefault="000F346F" w:rsidP="006354B9">
      <w:pPr>
        <w:pStyle w:val="ListParagraph"/>
        <w:numPr>
          <w:ilvl w:val="0"/>
          <w:numId w:val="32"/>
        </w:numPr>
        <w:spacing w:before="100" w:beforeAutospacing="1" w:after="100" w:afterAutospacing="1" w:line="276" w:lineRule="auto"/>
        <w:rPr>
          <w:rFonts w:ascii="Times New Roman" w:eastAsia="Times New Roman" w:hAnsi="Times New Roman" w:cs="Times New Roman"/>
          <w:color w:val="000000" w:themeColor="text1"/>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September 11</w:t>
      </w:r>
      <w:r w:rsidR="006354B9" w:rsidRPr="00E90C51">
        <w:rPr>
          <w:rFonts w:ascii="Times New Roman" w:eastAsia="Times New Roman" w:hAnsi="Times New Roman" w:cs="Times New Roman"/>
          <w:b/>
          <w:color w:val="C45911" w:themeColor="accent2" w:themeShade="BF"/>
          <w:u w:val="single"/>
          <w:vertAlign w:val="superscript"/>
        </w:rPr>
        <w:t>th</w:t>
      </w:r>
      <w:r w:rsidR="006354B9"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Pr="00E90C51">
        <w:rPr>
          <w:rFonts w:ascii="Times New Roman" w:eastAsia="Times New Roman" w:hAnsi="Times New Roman" w:cs="Times New Roman"/>
        </w:rPr>
        <w:t xml:space="preserve">Review for Test 1; </w:t>
      </w:r>
      <w:r w:rsidRPr="00E90C51">
        <w:rPr>
          <w:rFonts w:ascii="Times New Roman" w:eastAsia="Times New Roman" w:hAnsi="Times New Roman" w:cs="Times New Roman"/>
          <w:color w:val="000000" w:themeColor="text1"/>
        </w:rPr>
        <w:t>Article discussion for the first Discussion Board.</w:t>
      </w:r>
    </w:p>
    <w:p w:rsidR="00A76F8B" w:rsidRPr="00E90C51" w:rsidRDefault="000D2DF2" w:rsidP="000F346F">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b/>
          <w:bCs/>
          <w:kern w:val="36"/>
        </w:rPr>
      </w:pPr>
      <w:hyperlink r:id="rId10" w:history="1">
        <w:r w:rsidR="00A76F8B" w:rsidRPr="00E90C51">
          <w:rPr>
            <w:rFonts w:ascii="Times New Roman" w:eastAsia="Times New Roman" w:hAnsi="Times New Roman" w:cs="Times New Roman"/>
            <w:b/>
            <w:bCs/>
            <w:color w:val="0000FF"/>
            <w:kern w:val="36"/>
            <w:u w:val="single"/>
          </w:rPr>
          <w:t>Does My Child Have A Sensory Issue?</w:t>
        </w:r>
      </w:hyperlink>
    </w:p>
    <w:p w:rsidR="00A76F8B" w:rsidRPr="00E90C51" w:rsidRDefault="00A76F8B" w:rsidP="000F346F">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759D7" w:rsidRPr="00E90C51">
        <w:rPr>
          <w:rFonts w:ascii="Times New Roman" w:eastAsia="Times New Roman" w:hAnsi="Times New Roman" w:cs="Times New Roman"/>
          <w:b/>
          <w:bCs/>
        </w:rPr>
        <w:t>September 18</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2B523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September 18</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rsidR="002B5239" w:rsidRPr="00E90C51" w:rsidRDefault="002B5239" w:rsidP="006354B9">
      <w:pPr>
        <w:spacing w:before="100" w:beforeAutospacing="1" w:after="100" w:afterAutospacing="1" w:line="276" w:lineRule="auto"/>
        <w:rPr>
          <w:rFonts w:ascii="Times New Roman" w:eastAsia="Times New Roman" w:hAnsi="Times New Roman" w:cs="Times New Roman"/>
          <w:color w:val="000000" w:themeColor="text1"/>
        </w:rPr>
      </w:pPr>
      <w:r w:rsidRPr="00E90C51">
        <w:rPr>
          <w:rFonts w:ascii="Times New Roman" w:eastAsia="Times New Roman" w:hAnsi="Times New Roman" w:cs="Times New Roman"/>
          <w:b/>
          <w:color w:val="000000" w:themeColor="text1"/>
        </w:rPr>
        <w:t xml:space="preserve">September </w:t>
      </w:r>
      <w:r w:rsidR="006354B9" w:rsidRPr="00E90C51">
        <w:rPr>
          <w:rFonts w:ascii="Times New Roman" w:eastAsia="Times New Roman" w:hAnsi="Times New Roman" w:cs="Times New Roman"/>
          <w:b/>
          <w:color w:val="000000" w:themeColor="text1"/>
        </w:rPr>
        <w:t>18-25</w:t>
      </w:r>
      <w:r w:rsidRPr="00E90C51">
        <w:rPr>
          <w:rFonts w:ascii="Times New Roman" w:eastAsia="Times New Roman" w:hAnsi="Times New Roman" w:cs="Times New Roman"/>
          <w:color w:val="000000" w:themeColor="text1"/>
        </w:rPr>
        <w:t xml:space="preserve"> - </w:t>
      </w:r>
      <w:r w:rsidRPr="00E90C51">
        <w:rPr>
          <w:rFonts w:ascii="Times New Roman" w:eastAsia="Times New Roman" w:hAnsi="Times New Roman" w:cs="Times New Roman"/>
        </w:rPr>
        <w:t xml:space="preserve">Theories of Cognitive Development </w:t>
      </w:r>
    </w:p>
    <w:p w:rsidR="006354B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6</w:t>
      </w:r>
    </w:p>
    <w:p w:rsidR="002B523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w:t>
      </w:r>
      <w:r w:rsidR="00560B4A" w:rsidRPr="00E90C51">
        <w:rPr>
          <w:rFonts w:ascii="Times New Roman" w:eastAsia="Times New Roman" w:hAnsi="Times New Roman" w:cs="Times New Roman"/>
          <w:b/>
        </w:rPr>
        <w:t xml:space="preserve">due by September 25 </w:t>
      </w:r>
      <w:r w:rsidR="00560B4A" w:rsidRPr="00E90C51">
        <w:rPr>
          <w:rFonts w:ascii="Times New Roman" w:eastAsia="Times New Roman" w:hAnsi="Times New Roman" w:cs="Times New Roman"/>
        </w:rPr>
        <w:t xml:space="preserve">at 11:59 p.m. </w:t>
      </w:r>
    </w:p>
    <w:p w:rsidR="00560B4A" w:rsidRPr="00E90C51" w:rsidRDefault="00A759D7" w:rsidP="00560B4A">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 xml:space="preserve">September </w:t>
      </w:r>
      <w:r w:rsidR="006354B9" w:rsidRPr="00E90C51">
        <w:rPr>
          <w:rFonts w:ascii="Times New Roman" w:eastAsia="Times New Roman" w:hAnsi="Times New Roman" w:cs="Times New Roman"/>
          <w:b/>
          <w:color w:val="538135" w:themeColor="accent6" w:themeShade="BF"/>
        </w:rPr>
        <w:t>22</w:t>
      </w:r>
      <w:r w:rsidR="000D0E68" w:rsidRPr="00E90C51">
        <w:rPr>
          <w:rFonts w:ascii="Times New Roman" w:eastAsia="Times New Roman" w:hAnsi="Times New Roman" w:cs="Times New Roman"/>
          <w:b/>
          <w:color w:val="538135" w:themeColor="accent6" w:themeShade="BF"/>
        </w:rPr>
        <w:t xml:space="preserve"> &amp; </w:t>
      </w:r>
      <w:r w:rsidRPr="00E90C51">
        <w:rPr>
          <w:rFonts w:ascii="Times New Roman" w:eastAsia="Times New Roman" w:hAnsi="Times New Roman" w:cs="Times New Roman"/>
          <w:b/>
          <w:color w:val="538135" w:themeColor="accent6" w:themeShade="BF"/>
        </w:rPr>
        <w:t>25 – Discussion Board 1 due</w:t>
      </w:r>
    </w:p>
    <w:p w:rsidR="00A759D7" w:rsidRPr="00E90C51" w:rsidRDefault="0001309E" w:rsidP="006354B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September 25</w:t>
      </w:r>
      <w:r w:rsidR="006354B9" w:rsidRPr="00E90C51">
        <w:rPr>
          <w:rFonts w:ascii="Times New Roman" w:eastAsia="Times New Roman" w:hAnsi="Times New Roman" w:cs="Times New Roman"/>
          <w:b/>
        </w:rPr>
        <w:t xml:space="preserve"> - October 2</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Memory Development, Intelligence </w:t>
      </w:r>
    </w:p>
    <w:p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rsidR="00A76F8B" w:rsidRPr="00E90C51" w:rsidRDefault="0001309E"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2</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p>
    <w:p w:rsidR="00AC221F" w:rsidRPr="00E90C51" w:rsidRDefault="000D0E68" w:rsidP="00AC221F">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S</w:t>
      </w:r>
      <w:r w:rsidR="006354B9" w:rsidRPr="00E90C51">
        <w:rPr>
          <w:rFonts w:ascii="Times New Roman" w:eastAsia="Times New Roman" w:hAnsi="Times New Roman" w:cs="Times New Roman"/>
          <w:b/>
          <w:color w:val="538135" w:themeColor="accent6" w:themeShade="BF"/>
        </w:rPr>
        <w:t>eptember 29</w:t>
      </w:r>
      <w:r w:rsidRPr="00E90C51">
        <w:rPr>
          <w:rFonts w:ascii="Times New Roman" w:eastAsia="Times New Roman" w:hAnsi="Times New Roman" w:cs="Times New Roman"/>
          <w:b/>
          <w:color w:val="538135" w:themeColor="accent6" w:themeShade="BF"/>
        </w:rPr>
        <w:t xml:space="preserve"> &amp; </w:t>
      </w:r>
      <w:r w:rsidR="00AC221F" w:rsidRPr="00E90C51">
        <w:rPr>
          <w:rFonts w:ascii="Times New Roman" w:eastAsia="Times New Roman" w:hAnsi="Times New Roman" w:cs="Times New Roman"/>
          <w:b/>
          <w:color w:val="538135" w:themeColor="accent6" w:themeShade="BF"/>
        </w:rPr>
        <w:t>October 2 – Discussion Board 2 due</w:t>
      </w:r>
    </w:p>
    <w:p w:rsidR="00560B4A" w:rsidRPr="00E90C51" w:rsidRDefault="00560B4A" w:rsidP="006354B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October 2</w:t>
      </w:r>
      <w:r w:rsidRPr="00E90C51">
        <w:rPr>
          <w:rFonts w:ascii="Times New Roman" w:eastAsia="Times New Roman" w:hAnsi="Times New Roman" w:cs="Times New Roman"/>
          <w:b/>
          <w:bCs/>
        </w:rPr>
        <w:t xml:space="preserve"> </w:t>
      </w:r>
      <w:r w:rsidR="00420EBE" w:rsidRPr="00E90C51">
        <w:rPr>
          <w:rFonts w:ascii="Times New Roman" w:eastAsia="Times New Roman" w:hAnsi="Times New Roman" w:cs="Times New Roman"/>
          <w:b/>
          <w:bCs/>
        </w:rPr>
        <w:t>- 9</w:t>
      </w:r>
      <w:r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Language and Communication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 on October 2</w:t>
      </w:r>
      <w:r w:rsidRPr="00E90C51">
        <w:rPr>
          <w:rFonts w:ascii="Times New Roman" w:eastAsia="Times New Roman" w:hAnsi="Times New Roman" w:cs="Times New Roman"/>
          <w:b/>
          <w:color w:val="C45911" w:themeColor="accent2" w:themeShade="BF"/>
          <w:u w:val="single"/>
          <w:vertAlign w:val="superscript"/>
        </w:rPr>
        <w:t>nd</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2</w:t>
      </w:r>
      <w:r w:rsidRPr="00E90C51">
        <w:rPr>
          <w:rFonts w:ascii="Times New Roman" w:eastAsia="Times New Roman" w:hAnsi="Times New Roman" w:cs="Times New Roman"/>
        </w:rPr>
        <w:t xml:space="preserve">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9</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560B4A"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October 9</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List of concepts included in Test 2 is posted in Canvas</w:t>
      </w:r>
    </w:p>
    <w:p w:rsidR="00A76F8B" w:rsidRPr="00E90C51" w:rsidRDefault="002329EF"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October 16</w:t>
      </w:r>
      <w:r w:rsidR="00420EBE" w:rsidRPr="00E90C51">
        <w:rPr>
          <w:rFonts w:ascii="Times New Roman" w:eastAsia="Times New Roman" w:hAnsi="Times New Roman" w:cs="Times New Roman"/>
          <w:b/>
        </w:rPr>
        <w:t xml:space="preserve"> - 23</w:t>
      </w:r>
      <w:r w:rsidR="00420EBE"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23</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420EBE" w:rsidP="00420EBE">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October 14 &amp; 18 – Discussion Board 3 due</w:t>
      </w:r>
    </w:p>
    <w:p w:rsidR="00A76F8B" w:rsidRPr="00E90C51" w:rsidRDefault="00420EBE"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October 23 - 30</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lastRenderedPageBreak/>
        <w:t>Read Ch. 11</w:t>
      </w:r>
    </w:p>
    <w:p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30</w:t>
      </w:r>
      <w:r w:rsidR="00A76F8B" w:rsidRPr="00E90C51">
        <w:rPr>
          <w:rFonts w:ascii="Times New Roman" w:eastAsia="Times New Roman" w:hAnsi="Times New Roman" w:cs="Times New Roman"/>
        </w:rPr>
        <w:t xml:space="preserve"> at 11:59 p.m.</w:t>
      </w:r>
    </w:p>
    <w:p w:rsidR="00A76F8B" w:rsidRPr="00E90C51" w:rsidRDefault="00420EBE"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 xml:space="preserve">October 30 </w:t>
      </w:r>
      <w:r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b/>
          <w:bCs/>
        </w:rPr>
        <w:t xml:space="preserve">November </w:t>
      </w:r>
      <w:r w:rsidRPr="00E90C51">
        <w:rPr>
          <w:rFonts w:ascii="Times New Roman" w:eastAsia="Times New Roman" w:hAnsi="Times New Roman" w:cs="Times New Roman"/>
          <w:b/>
          <w:bCs/>
        </w:rPr>
        <w:t>6</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 on October 30</w:t>
      </w:r>
      <w:r w:rsidRPr="00E90C51">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3</w:t>
      </w:r>
      <w:r w:rsidR="001239AF" w:rsidRPr="00E90C51">
        <w:rPr>
          <w:rFonts w:ascii="Times New Roman" w:eastAsia="Times New Roman" w:hAnsi="Times New Roman" w:cs="Times New Roman"/>
        </w:rPr>
        <w:t>. Discussion Board questions.</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November 6</w:t>
      </w:r>
      <w:r w:rsidR="00A76F8B" w:rsidRPr="00E90C51">
        <w:rPr>
          <w:rFonts w:ascii="Times New Roman" w:eastAsia="Times New Roman" w:hAnsi="Times New Roman" w:cs="Times New Roman"/>
        </w:rPr>
        <w:t xml:space="preserve"> at 11:59 p.m.</w:t>
      </w:r>
    </w:p>
    <w:p w:rsidR="00E74B5C" w:rsidRPr="00E90C51" w:rsidRDefault="00E74B5C"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November 6</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List of concepts included in Test 3 is posted in Canvas</w:t>
      </w:r>
    </w:p>
    <w:p w:rsidR="00E74B5C" w:rsidRPr="00E90C51" w:rsidRDefault="00E74B5C"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November </w:t>
      </w:r>
      <w:r w:rsidR="00420EBE" w:rsidRPr="00E90C51">
        <w:rPr>
          <w:rFonts w:ascii="Times New Roman" w:eastAsia="Times New Roman" w:hAnsi="Times New Roman" w:cs="Times New Roman"/>
          <w:b/>
        </w:rPr>
        <w:t>6 - 13</w:t>
      </w:r>
      <w:r w:rsidRPr="00E90C51">
        <w:rPr>
          <w:rFonts w:ascii="Times New Roman" w:eastAsia="Times New Roman" w:hAnsi="Times New Roman" w:cs="Times New Roman"/>
        </w:rPr>
        <w:t xml:space="preserve"> - Gender and Development </w:t>
      </w:r>
    </w:p>
    <w:p w:rsidR="00420EBE" w:rsidRPr="00E90C51" w:rsidRDefault="000D2DF2"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1"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November 13</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rsidR="001239AF" w:rsidRPr="00E90C51" w:rsidRDefault="001239AF"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 xml:space="preserve">November 10 &amp; 13 - Discussion Board 4 due </w:t>
      </w:r>
    </w:p>
    <w:p w:rsidR="00A76F8B" w:rsidRPr="00E90C51" w:rsidRDefault="001239AF"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November 13 - 27</w:t>
      </w:r>
      <w:r w:rsidR="00A76F8B" w:rsidRPr="00E90C51">
        <w:rPr>
          <w:rFonts w:ascii="Times New Roman" w:eastAsia="Times New Roman" w:hAnsi="Times New Roman" w:cs="Times New Roman"/>
        </w:rPr>
        <w:t xml:space="preserve"> - Family Relationships</w:t>
      </w:r>
    </w:p>
    <w:p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91FBC" w:rsidRPr="00E90C51">
        <w:rPr>
          <w:rFonts w:ascii="Times New Roman" w:eastAsia="Times New Roman" w:hAnsi="Times New Roman" w:cs="Times New Roman"/>
          <w:b/>
          <w:bCs/>
        </w:rPr>
        <w:t>November 27</w:t>
      </w:r>
      <w:r w:rsidR="00A76F8B" w:rsidRPr="00E90C51">
        <w:rPr>
          <w:rFonts w:ascii="Times New Roman" w:eastAsia="Times New Roman" w:hAnsi="Times New Roman" w:cs="Times New Roman"/>
        </w:rPr>
        <w:t xml:space="preserve"> at 11:59 p.m.</w:t>
      </w:r>
    </w:p>
    <w:p w:rsidR="00A76F8B" w:rsidRPr="00E90C51" w:rsidRDefault="001239AF" w:rsidP="001239A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November 27- December 4</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Ch.15</w:t>
      </w:r>
    </w:p>
    <w:p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 xml:space="preserve">December 4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rsidR="00AC221F" w:rsidRPr="00E90C51" w:rsidRDefault="00E91FBC" w:rsidP="002B5239">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 xml:space="preserve">December 6 - </w:t>
      </w:r>
      <w:r w:rsidR="00A76F8B" w:rsidRPr="00E90C51">
        <w:rPr>
          <w:rFonts w:ascii="Times New Roman" w:eastAsia="Times New Roman" w:hAnsi="Times New Roman" w:cs="Times New Roman"/>
          <w:b/>
          <w:bCs/>
          <w:color w:val="C00000"/>
        </w:rPr>
        <w:t>Test 4 (Ch.13-15)</w:t>
      </w:r>
      <w:r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NOTE:  This is a tentative syllabus. Any changes will be announced in class/ course website. Students are responsible for being aware of the changes made.</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3"/>
  </w:num>
  <w:num w:numId="6">
    <w:abstractNumId w:val="26"/>
  </w:num>
  <w:num w:numId="7">
    <w:abstractNumId w:val="0"/>
  </w:num>
  <w:num w:numId="8">
    <w:abstractNumId w:val="29"/>
  </w:num>
  <w:num w:numId="9">
    <w:abstractNumId w:val="4"/>
  </w:num>
  <w:num w:numId="10">
    <w:abstractNumId w:val="21"/>
  </w:num>
  <w:num w:numId="11">
    <w:abstractNumId w:val="12"/>
  </w:num>
  <w:num w:numId="12">
    <w:abstractNumId w:val="6"/>
  </w:num>
  <w:num w:numId="13">
    <w:abstractNumId w:val="30"/>
  </w:num>
  <w:num w:numId="14">
    <w:abstractNumId w:val="28"/>
  </w:num>
  <w:num w:numId="15">
    <w:abstractNumId w:val="25"/>
  </w:num>
  <w:num w:numId="16">
    <w:abstractNumId w:val="15"/>
  </w:num>
  <w:num w:numId="17">
    <w:abstractNumId w:val="27"/>
  </w:num>
  <w:num w:numId="18">
    <w:abstractNumId w:val="24"/>
  </w:num>
  <w:num w:numId="19">
    <w:abstractNumId w:val="22"/>
  </w:num>
  <w:num w:numId="20">
    <w:abstractNumId w:val="20"/>
  </w:num>
  <w:num w:numId="21">
    <w:abstractNumId w:val="19"/>
  </w:num>
  <w:num w:numId="22">
    <w:abstractNumId w:val="17"/>
  </w:num>
  <w:num w:numId="23">
    <w:abstractNumId w:val="14"/>
  </w:num>
  <w:num w:numId="24">
    <w:abstractNumId w:val="18"/>
  </w:num>
  <w:num w:numId="25">
    <w:abstractNumId w:val="36"/>
  </w:num>
  <w:num w:numId="26">
    <w:abstractNumId w:val="9"/>
  </w:num>
  <w:num w:numId="27">
    <w:abstractNumId w:val="1"/>
  </w:num>
  <w:num w:numId="28">
    <w:abstractNumId w:val="7"/>
  </w:num>
  <w:num w:numId="29">
    <w:abstractNumId w:val="11"/>
  </w:num>
  <w:num w:numId="30">
    <w:abstractNumId w:val="31"/>
  </w:num>
  <w:num w:numId="31">
    <w:abstractNumId w:val="23"/>
  </w:num>
  <w:num w:numId="32">
    <w:abstractNumId w:val="35"/>
  </w:num>
  <w:num w:numId="33">
    <w:abstractNumId w:val="10"/>
  </w:num>
  <w:num w:numId="34">
    <w:abstractNumId w:val="2"/>
  </w:num>
  <w:num w:numId="35">
    <w:abstractNumId w:val="16"/>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B2544"/>
    <w:rsid w:val="000D0E68"/>
    <w:rsid w:val="000D2DF2"/>
    <w:rsid w:val="000D4720"/>
    <w:rsid w:val="000E656E"/>
    <w:rsid w:val="000F346F"/>
    <w:rsid w:val="001239AF"/>
    <w:rsid w:val="00197C45"/>
    <w:rsid w:val="002329EF"/>
    <w:rsid w:val="002B5239"/>
    <w:rsid w:val="003D4E95"/>
    <w:rsid w:val="00420EBE"/>
    <w:rsid w:val="004B3C03"/>
    <w:rsid w:val="00560B4A"/>
    <w:rsid w:val="006354B9"/>
    <w:rsid w:val="006747D0"/>
    <w:rsid w:val="00695210"/>
    <w:rsid w:val="007023F1"/>
    <w:rsid w:val="00735773"/>
    <w:rsid w:val="007B4A25"/>
    <w:rsid w:val="008763EC"/>
    <w:rsid w:val="0091134C"/>
    <w:rsid w:val="009A6AC9"/>
    <w:rsid w:val="00A441A7"/>
    <w:rsid w:val="00A759D7"/>
    <w:rsid w:val="00A76F8B"/>
    <w:rsid w:val="00AC221F"/>
    <w:rsid w:val="00BE23B7"/>
    <w:rsid w:val="00C64FA8"/>
    <w:rsid w:val="00D65A61"/>
    <w:rsid w:val="00E729B6"/>
    <w:rsid w:val="00E74B5C"/>
    <w:rsid w:val="00E90C51"/>
    <w:rsid w:val="00E91FBC"/>
    <w:rsid w:val="00F570FD"/>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2190C"/>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h0012@tigermail.auburn.edu" TargetMode="External"/><Relationship Id="rId11" Type="http://schemas.openxmlformats.org/officeDocument/2006/relationships/hyperlink" Target="http://www.youtube.com/watch?v=MUTcwqR4Q4Y" TargetMode="External"/><Relationship Id="rId5" Type="http://schemas.openxmlformats.org/officeDocument/2006/relationships/hyperlink" Target="mailto:ssc0004@auburn.edu" TargetMode="External"/><Relationship Id="rId10" Type="http://schemas.openxmlformats.org/officeDocument/2006/relationships/hyperlink" Target="https://www.youtube.com/watch?v=Sti8iNlVlco" TargetMode="External"/><Relationship Id="rId4" Type="http://schemas.openxmlformats.org/officeDocument/2006/relationships/webSettings" Target="webSettings.xml"/><Relationship Id="rId9" Type="http://schemas.openxmlformats.org/officeDocument/2006/relationships/hyperlink" Target="http://www.pbs.org/wgbh/nova/body/life-greatest-mira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2018-07-23T16:09:00Z</dcterms:created>
  <dcterms:modified xsi:type="dcterms:W3CDTF">2018-08-18T13:35:00Z</dcterms:modified>
</cp:coreProperties>
</file>