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388B2DAA" w:rsidR="00C50C5E" w:rsidRPr="00C50C5E" w:rsidRDefault="005B0DC0"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w:t>
      </w:r>
      <w:r w:rsidR="00DC2897">
        <w:rPr>
          <w:rFonts w:ascii="Times New Roman" w:hAnsi="Times New Roman" w:cs="Times New Roman"/>
          <w:b/>
          <w:bCs/>
          <w:color w:val="000000"/>
        </w:rPr>
        <w:t>UMMER</w:t>
      </w:r>
      <w:r w:rsidR="00C50C5E" w:rsidRPr="00C50C5E">
        <w:rPr>
          <w:rFonts w:ascii="Times New Roman" w:hAnsi="Times New Roman" w:cs="Times New Roman"/>
          <w:b/>
          <w:bCs/>
          <w:color w:val="000000"/>
        </w:rPr>
        <w:t xml:space="preserve"> SEMESTER 201</w:t>
      </w:r>
      <w:r>
        <w:rPr>
          <w:rFonts w:ascii="Times New Roman" w:hAnsi="Times New Roman" w:cs="Times New Roman"/>
          <w:b/>
          <w:bCs/>
          <w:color w:val="000000"/>
        </w:rPr>
        <w:t>8</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17E5AE36"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DC2897">
        <w:rPr>
          <w:rFonts w:ascii="Times New Roman" w:hAnsi="Times New Roman" w:cs="Times New Roman"/>
          <w:b/>
          <w:bCs/>
          <w:color w:val="000000"/>
        </w:rPr>
        <w:t>RSED7920</w:t>
      </w:r>
      <w:r w:rsidR="002D309C">
        <w:rPr>
          <w:rFonts w:ascii="Times New Roman" w:hAnsi="Times New Roman" w:cs="Times New Roman"/>
          <w:b/>
          <w:bCs/>
          <w:color w:val="000000"/>
        </w:rPr>
        <w:t>-002</w:t>
      </w:r>
    </w:p>
    <w:p w14:paraId="282A7166" w14:textId="64227CB5"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DC2897">
        <w:rPr>
          <w:rFonts w:ascii="Times New Roman" w:hAnsi="Times New Roman" w:cs="Times New Roman"/>
          <w:b/>
          <w:bCs/>
          <w:color w:val="000000"/>
        </w:rPr>
        <w:t>Clinical Residency - Rehab</w:t>
      </w:r>
    </w:p>
    <w:p w14:paraId="02F92F49" w14:textId="3C38648C" w:rsidR="00C50C5E" w:rsidRDefault="00DC2897"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Credit Hours: 6</w:t>
      </w:r>
      <w:r w:rsidR="00C50C5E" w:rsidRPr="00C50C5E">
        <w:rPr>
          <w:rFonts w:ascii="Times New Roman" w:hAnsi="Times New Roman" w:cs="Times New Roman"/>
          <w:b/>
          <w:bCs/>
          <w:color w:val="000000"/>
        </w:rPr>
        <w:t xml:space="preserve"> Semester Hours</w:t>
      </w:r>
    </w:p>
    <w:p w14:paraId="342B9D07" w14:textId="79618528" w:rsidR="003B5CA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Class Time and Location: </w:t>
      </w:r>
      <w:r w:rsidR="001B0746">
        <w:rPr>
          <w:rFonts w:ascii="Times New Roman" w:hAnsi="Times New Roman" w:cs="Times New Roman"/>
          <w:b/>
          <w:bCs/>
          <w:color w:val="000000"/>
        </w:rPr>
        <w:t>Tue</w:t>
      </w:r>
      <w:r w:rsidR="00D74C9E">
        <w:rPr>
          <w:rFonts w:ascii="Times New Roman" w:hAnsi="Times New Roman" w:cs="Times New Roman"/>
          <w:b/>
          <w:bCs/>
          <w:color w:val="000000"/>
        </w:rPr>
        <w:t>sday</w:t>
      </w:r>
      <w:r w:rsidR="002236B4">
        <w:rPr>
          <w:rFonts w:ascii="Times New Roman" w:hAnsi="Times New Roman" w:cs="Times New Roman"/>
          <w:b/>
          <w:bCs/>
          <w:color w:val="000000"/>
        </w:rPr>
        <w:t>s</w:t>
      </w:r>
      <w:r w:rsidR="00D74C9E">
        <w:rPr>
          <w:rFonts w:ascii="Times New Roman" w:hAnsi="Times New Roman" w:cs="Times New Roman"/>
          <w:b/>
          <w:bCs/>
          <w:color w:val="000000"/>
        </w:rPr>
        <w:t xml:space="preserve"> </w:t>
      </w:r>
      <w:r w:rsidR="001B0746">
        <w:rPr>
          <w:rFonts w:ascii="Times New Roman" w:hAnsi="Times New Roman" w:cs="Times New Roman"/>
          <w:b/>
          <w:bCs/>
          <w:color w:val="000000"/>
        </w:rPr>
        <w:t>5:00-8:4</w:t>
      </w:r>
      <w:r w:rsidR="00D74C9E">
        <w:rPr>
          <w:rFonts w:ascii="Times New Roman" w:hAnsi="Times New Roman" w:cs="Times New Roman"/>
          <w:b/>
          <w:bCs/>
          <w:color w:val="000000"/>
        </w:rPr>
        <w:t>5pm</w:t>
      </w:r>
      <w:r w:rsidR="00A14B90">
        <w:rPr>
          <w:rFonts w:ascii="Times New Roman" w:hAnsi="Times New Roman" w:cs="Times New Roman"/>
          <w:b/>
          <w:bCs/>
          <w:color w:val="000000"/>
        </w:rPr>
        <w:t>, 2011 Haley Center</w:t>
      </w:r>
    </w:p>
    <w:p w14:paraId="59B24E4C" w14:textId="77777777" w:rsidR="001B0746" w:rsidRDefault="001B0746" w:rsidP="001B0746">
      <w:pPr>
        <w:widowControl w:val="0"/>
        <w:autoSpaceDE w:val="0"/>
        <w:autoSpaceDN w:val="0"/>
        <w:adjustRightInd w:val="0"/>
        <w:rPr>
          <w:rFonts w:ascii="Times New Roman" w:hAnsi="Times New Roman" w:cs="Times New Roman"/>
          <w:b/>
          <w:bCs/>
          <w:color w:val="000000"/>
        </w:rPr>
      </w:pPr>
    </w:p>
    <w:p w14:paraId="1893B0D8" w14:textId="77777777" w:rsidR="002236B4" w:rsidRDefault="002236B4" w:rsidP="001B0746">
      <w:pPr>
        <w:widowControl w:val="0"/>
        <w:autoSpaceDE w:val="0"/>
        <w:autoSpaceDN w:val="0"/>
        <w:adjustRightInd w:val="0"/>
        <w:rPr>
          <w:rFonts w:ascii="Times New Roman" w:hAnsi="Times New Roman" w:cs="Times New Roman"/>
          <w:bCs/>
          <w:color w:val="000000"/>
        </w:rPr>
      </w:pPr>
    </w:p>
    <w:p w14:paraId="50F36F6D" w14:textId="77777777" w:rsidR="001B0746" w:rsidRPr="001B0746" w:rsidRDefault="001B0746" w:rsidP="001B0746">
      <w:pPr>
        <w:widowControl w:val="0"/>
        <w:autoSpaceDE w:val="0"/>
        <w:autoSpaceDN w:val="0"/>
        <w:adjustRightInd w:val="0"/>
        <w:rPr>
          <w:rFonts w:ascii="Times New Roman" w:hAnsi="Times New Roman" w:cs="Times New Roman"/>
          <w:b/>
          <w:bCs/>
          <w:color w:val="000000"/>
        </w:rPr>
      </w:pPr>
      <w:r w:rsidRPr="001B0746">
        <w:rPr>
          <w:rFonts w:ascii="Times New Roman" w:hAnsi="Times New Roman" w:cs="Times New Roman"/>
          <w:b/>
          <w:bCs/>
          <w:color w:val="000000"/>
        </w:rPr>
        <w:t>Professor: Jinhee Park, PhD, CRC</w:t>
      </w:r>
    </w:p>
    <w:p w14:paraId="260689C8" w14:textId="77777777"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
          <w:bCs/>
          <w:color w:val="000000"/>
        </w:rPr>
        <w:t>Email</w:t>
      </w:r>
      <w:r>
        <w:rPr>
          <w:rFonts w:ascii="Times New Roman" w:hAnsi="Times New Roman" w:cs="Times New Roman"/>
          <w:bCs/>
          <w:color w:val="000000"/>
        </w:rPr>
        <w:t xml:space="preserve">: </w:t>
      </w:r>
      <w:hyperlink r:id="rId5" w:history="1">
        <w:r w:rsidRPr="00DC1827">
          <w:rPr>
            <w:rStyle w:val="Hyperlink"/>
            <w:rFonts w:ascii="Times New Roman" w:hAnsi="Times New Roman" w:cs="Times New Roman"/>
            <w:bCs/>
          </w:rPr>
          <w:t>jzp0095@auburn.edu</w:t>
        </w:r>
      </w:hyperlink>
    </w:p>
    <w:p w14:paraId="63E087AF" w14:textId="77777777"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
          <w:bCs/>
          <w:color w:val="000000"/>
        </w:rPr>
        <w:t>Phone</w:t>
      </w:r>
      <w:r>
        <w:rPr>
          <w:rFonts w:ascii="Times New Roman" w:hAnsi="Times New Roman" w:cs="Times New Roman"/>
          <w:bCs/>
          <w:color w:val="000000"/>
        </w:rPr>
        <w:t>: 334-844-7620</w:t>
      </w:r>
    </w:p>
    <w:p w14:paraId="37C23019" w14:textId="77777777"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
          <w:bCs/>
          <w:color w:val="000000"/>
        </w:rPr>
        <w:t>Office Hours</w:t>
      </w:r>
      <w:r>
        <w:rPr>
          <w:rFonts w:ascii="Times New Roman" w:hAnsi="Times New Roman" w:cs="Times New Roman"/>
          <w:bCs/>
          <w:color w:val="000000"/>
        </w:rPr>
        <w:t>: By Appointment</w:t>
      </w:r>
    </w:p>
    <w:p w14:paraId="2FBBFBA9" w14:textId="77777777"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
          <w:bCs/>
          <w:color w:val="000000"/>
        </w:rPr>
        <w:t>Office Address</w:t>
      </w:r>
      <w:r>
        <w:rPr>
          <w:rFonts w:ascii="Times New Roman" w:hAnsi="Times New Roman" w:cs="Times New Roman"/>
          <w:bCs/>
          <w:color w:val="000000"/>
        </w:rPr>
        <w:t>: 1234C Haley Center</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48407153" w:rsidR="00C50C5E" w:rsidRDefault="00383247"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Date Syllabus Revis</w:t>
      </w:r>
      <w:r w:rsidR="00C50C5E">
        <w:rPr>
          <w:rFonts w:ascii="Times New Roman" w:hAnsi="Times New Roman" w:cs="Times New Roman"/>
          <w:b/>
          <w:bCs/>
          <w:color w:val="000000"/>
        </w:rPr>
        <w:t xml:space="preserve">ed: </w:t>
      </w:r>
      <w:r w:rsidR="002D309C" w:rsidRPr="002D309C">
        <w:rPr>
          <w:rFonts w:ascii="Times New Roman" w:hAnsi="Times New Roman" w:cs="Times New Roman"/>
          <w:bCs/>
          <w:color w:val="000000"/>
        </w:rPr>
        <w:t>January, 2009; updated June, 2009; updated January, 2010; updated August, 2010; January, 2011; January 2013; January, 2015; May, 2017</w:t>
      </w:r>
      <w:r w:rsidR="002D309C">
        <w:rPr>
          <w:rFonts w:ascii="Times New Roman" w:hAnsi="Times New Roman" w:cs="Times New Roman"/>
          <w:bCs/>
          <w:color w:val="000000"/>
        </w:rPr>
        <w:t>; May, 2018</w:t>
      </w:r>
    </w:p>
    <w:p w14:paraId="74F41101" w14:textId="77777777" w:rsidR="002236B4" w:rsidRDefault="002236B4"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45959126" w14:textId="77777777" w:rsidR="00587F31" w:rsidRDefault="00587F31" w:rsidP="009F412E">
      <w:pPr>
        <w:widowControl w:val="0"/>
        <w:autoSpaceDE w:val="0"/>
        <w:autoSpaceDN w:val="0"/>
        <w:adjustRightInd w:val="0"/>
        <w:ind w:left="720" w:hanging="720"/>
        <w:rPr>
          <w:rFonts w:ascii="Times New Roman" w:hAnsi="Times New Roman" w:cs="Times New Roman"/>
          <w:bCs/>
          <w:color w:val="000000"/>
        </w:rPr>
      </w:pPr>
    </w:p>
    <w:p w14:paraId="4D28B383" w14:textId="78F96897" w:rsidR="00226A1B" w:rsidRDefault="00226A1B" w:rsidP="009F412E">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Required:</w:t>
      </w:r>
    </w:p>
    <w:p w14:paraId="5F701A99" w14:textId="77777777" w:rsidR="00226A1B" w:rsidRDefault="00226A1B" w:rsidP="009F412E">
      <w:pPr>
        <w:widowControl w:val="0"/>
        <w:autoSpaceDE w:val="0"/>
        <w:autoSpaceDN w:val="0"/>
        <w:adjustRightInd w:val="0"/>
        <w:ind w:left="720" w:hanging="720"/>
        <w:rPr>
          <w:rFonts w:ascii="Times New Roman" w:hAnsi="Times New Roman" w:cs="Times New Roman"/>
          <w:color w:val="000000"/>
        </w:rPr>
      </w:pPr>
    </w:p>
    <w:p w14:paraId="3BE19377" w14:textId="77777777" w:rsidR="00226A1B" w:rsidRDefault="00226A1B" w:rsidP="00226A1B">
      <w:pPr>
        <w:widowControl w:val="0"/>
        <w:autoSpaceDE w:val="0"/>
        <w:autoSpaceDN w:val="0"/>
        <w:adjustRightInd w:val="0"/>
        <w:ind w:left="720" w:hanging="720"/>
        <w:rPr>
          <w:rFonts w:ascii="Times New Roman" w:hAnsi="Times New Roman" w:cs="Times New Roman"/>
          <w:color w:val="000000"/>
        </w:rPr>
      </w:pPr>
      <w:r w:rsidRPr="00226A1B">
        <w:rPr>
          <w:rFonts w:ascii="Times New Roman" w:hAnsi="Times New Roman" w:cs="Times New Roman"/>
          <w:color w:val="000000"/>
        </w:rPr>
        <w:t>Department of Rehabilita</w:t>
      </w:r>
      <w:r>
        <w:rPr>
          <w:rFonts w:ascii="Times New Roman" w:hAnsi="Times New Roman" w:cs="Times New Roman"/>
          <w:color w:val="000000"/>
        </w:rPr>
        <w:t>tion and Special Education (2018</w:t>
      </w:r>
      <w:r w:rsidRPr="00226A1B">
        <w:rPr>
          <w:rFonts w:ascii="Times New Roman" w:hAnsi="Times New Roman" w:cs="Times New Roman"/>
          <w:color w:val="000000"/>
        </w:rPr>
        <w:t xml:space="preserve">). </w:t>
      </w:r>
      <w:r w:rsidRPr="00226A1B">
        <w:rPr>
          <w:rFonts w:ascii="Times New Roman" w:hAnsi="Times New Roman" w:cs="Times New Roman"/>
          <w:i/>
          <w:color w:val="000000"/>
        </w:rPr>
        <w:t>Professional practice handbook</w:t>
      </w:r>
      <w:r w:rsidRPr="00226A1B">
        <w:rPr>
          <w:rFonts w:ascii="Times New Roman" w:hAnsi="Times New Roman" w:cs="Times New Roman"/>
          <w:color w:val="000000"/>
        </w:rPr>
        <w:t>. Auburn Un</w:t>
      </w:r>
      <w:r>
        <w:rPr>
          <w:rFonts w:ascii="Times New Roman" w:hAnsi="Times New Roman" w:cs="Times New Roman"/>
          <w:color w:val="000000"/>
        </w:rPr>
        <w:t xml:space="preserve">iversity. Retrieved from </w:t>
      </w:r>
      <w:hyperlink r:id="rId6" w:history="1">
        <w:r w:rsidRPr="00A86ADC">
          <w:rPr>
            <w:rStyle w:val="Hyperlink"/>
            <w:rFonts w:ascii="Times New Roman" w:hAnsi="Times New Roman" w:cs="Times New Roman"/>
          </w:rPr>
          <w:t>http://www.education.auburn.edu/wp-content/uploads/2018/03/cedmstprgprofpracthndbk_rev.pdf</w:t>
        </w:r>
      </w:hyperlink>
    </w:p>
    <w:p w14:paraId="3DC422DC" w14:textId="77777777" w:rsidR="00226A1B" w:rsidRDefault="00226A1B" w:rsidP="00226A1B">
      <w:pPr>
        <w:widowControl w:val="0"/>
        <w:autoSpaceDE w:val="0"/>
        <w:autoSpaceDN w:val="0"/>
        <w:adjustRightInd w:val="0"/>
        <w:ind w:left="720" w:hanging="720"/>
        <w:rPr>
          <w:rFonts w:ascii="Times New Roman" w:hAnsi="Times New Roman" w:cs="Times New Roman"/>
          <w:color w:val="000000"/>
        </w:rPr>
      </w:pPr>
    </w:p>
    <w:p w14:paraId="555C250E" w14:textId="411CB992" w:rsidR="00226A1B" w:rsidRDefault="00226A1B" w:rsidP="00226A1B">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bCs/>
          <w:color w:val="000000"/>
        </w:rPr>
        <w:t>Commission on Rehabilitation Counselor Certification (2016). Code of professional ethics for rehabilitation counselors. Retrieved from</w:t>
      </w:r>
      <w:r>
        <w:rPr>
          <w:rFonts w:ascii="Times New Roman" w:hAnsi="Times New Roman" w:cs="Times New Roman"/>
          <w:color w:val="000000"/>
        </w:rPr>
        <w:t xml:space="preserve"> </w:t>
      </w:r>
      <w:hyperlink r:id="rId7" w:history="1">
        <w:r w:rsidRPr="00A86ADC">
          <w:rPr>
            <w:rStyle w:val="Hyperlink"/>
            <w:rFonts w:ascii="Times New Roman" w:hAnsi="Times New Roman" w:cs="Times New Roman"/>
          </w:rPr>
          <w:t>https://www.crccertification.com/filebin/pdf/ethics/CodeOfEthics_01-01-2017.pdf</w:t>
        </w:r>
      </w:hyperlink>
    </w:p>
    <w:p w14:paraId="4807B688" w14:textId="77777777" w:rsidR="00226A1B" w:rsidRDefault="00226A1B" w:rsidP="00226A1B">
      <w:pPr>
        <w:widowControl w:val="0"/>
        <w:autoSpaceDE w:val="0"/>
        <w:autoSpaceDN w:val="0"/>
        <w:adjustRightInd w:val="0"/>
        <w:rPr>
          <w:rFonts w:ascii="Times New Roman" w:hAnsi="Times New Roman" w:cs="Times New Roman"/>
          <w:color w:val="000000"/>
        </w:rPr>
      </w:pPr>
    </w:p>
    <w:p w14:paraId="44719FF7" w14:textId="72F5C233" w:rsidR="009F412E" w:rsidRDefault="002D309C" w:rsidP="009F412E">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Recommended:</w:t>
      </w:r>
    </w:p>
    <w:p w14:paraId="51102204" w14:textId="77777777" w:rsidR="002D309C" w:rsidRDefault="002D309C" w:rsidP="009F412E">
      <w:pPr>
        <w:widowControl w:val="0"/>
        <w:autoSpaceDE w:val="0"/>
        <w:autoSpaceDN w:val="0"/>
        <w:adjustRightInd w:val="0"/>
        <w:ind w:left="720" w:hanging="720"/>
        <w:rPr>
          <w:rFonts w:ascii="Times New Roman" w:hAnsi="Times New Roman" w:cs="Times New Roman"/>
          <w:color w:val="000000"/>
        </w:rPr>
      </w:pPr>
    </w:p>
    <w:p w14:paraId="1DAE28EE" w14:textId="77777777" w:rsidR="0032247F" w:rsidRDefault="002D309C" w:rsidP="0032247F">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 xml:space="preserve">Chan, F., Bishop, M., Chronister, J., Lee, E., Chiu, C. (2018). </w:t>
      </w:r>
      <w:r w:rsidRPr="002D309C">
        <w:rPr>
          <w:rFonts w:ascii="Times New Roman" w:hAnsi="Times New Roman" w:cs="Times New Roman"/>
          <w:i/>
          <w:color w:val="000000"/>
        </w:rPr>
        <w:t>Certified rehabilitation counselor examination preparation</w:t>
      </w:r>
      <w:r>
        <w:rPr>
          <w:rFonts w:ascii="Times New Roman" w:hAnsi="Times New Roman" w:cs="Times New Roman"/>
          <w:color w:val="000000"/>
        </w:rPr>
        <w:t>. (2</w:t>
      </w:r>
      <w:r w:rsidRPr="002D309C">
        <w:rPr>
          <w:rFonts w:ascii="Times New Roman" w:hAnsi="Times New Roman" w:cs="Times New Roman"/>
          <w:color w:val="000000"/>
          <w:vertAlign w:val="superscript"/>
        </w:rPr>
        <w:t>nd</w:t>
      </w:r>
      <w:r>
        <w:rPr>
          <w:rFonts w:ascii="Times New Roman" w:hAnsi="Times New Roman" w:cs="Times New Roman"/>
          <w:color w:val="000000"/>
        </w:rPr>
        <w:t xml:space="preserve"> ed.). New York, NY: Springer Publishing Company, LLC.</w:t>
      </w:r>
    </w:p>
    <w:p w14:paraId="66A74DE3" w14:textId="77777777" w:rsidR="0032247F" w:rsidRDefault="0032247F" w:rsidP="0032247F">
      <w:pPr>
        <w:widowControl w:val="0"/>
        <w:autoSpaceDE w:val="0"/>
        <w:autoSpaceDN w:val="0"/>
        <w:adjustRightInd w:val="0"/>
        <w:ind w:left="720" w:hanging="720"/>
        <w:rPr>
          <w:rFonts w:ascii="Times New Roman" w:hAnsi="Times New Roman" w:cs="Times New Roman"/>
          <w:color w:val="000000"/>
        </w:rPr>
      </w:pPr>
    </w:p>
    <w:p w14:paraId="387705DB" w14:textId="3D64FF6A" w:rsidR="0032247F" w:rsidRPr="0032247F" w:rsidRDefault="0032247F" w:rsidP="0032247F">
      <w:pPr>
        <w:widowControl w:val="0"/>
        <w:autoSpaceDE w:val="0"/>
        <w:autoSpaceDN w:val="0"/>
        <w:adjustRightInd w:val="0"/>
        <w:ind w:left="720" w:hanging="720"/>
        <w:rPr>
          <w:rFonts w:ascii="Times New Roman" w:hAnsi="Times New Roman" w:cs="Times New Roman"/>
          <w:color w:val="000000"/>
        </w:rPr>
      </w:pPr>
      <w:r w:rsidRPr="0032247F">
        <w:rPr>
          <w:rFonts w:ascii="Times New Roman" w:hAnsi="Times New Roman" w:cs="Times New Roman"/>
        </w:rPr>
        <w:t xml:space="preserve">Skovolt, T. &amp; Trotter-Mathison. (2016). </w:t>
      </w:r>
      <w:r w:rsidRPr="0032247F">
        <w:rPr>
          <w:rFonts w:ascii="Times New Roman" w:hAnsi="Times New Roman" w:cs="Times New Roman"/>
          <w:i/>
        </w:rPr>
        <w:t>The Resilient Practitioner: Burnout Prevention and Self-Care Strategies for Counselors, Therapists, Teachers and Health Professionals</w:t>
      </w:r>
      <w:r w:rsidRPr="0032247F">
        <w:rPr>
          <w:rFonts w:ascii="Times New Roman" w:hAnsi="Times New Roman" w:cs="Times New Roman"/>
        </w:rPr>
        <w:t xml:space="preserve"> (3</w:t>
      </w:r>
      <w:r w:rsidRPr="0032247F">
        <w:rPr>
          <w:rFonts w:ascii="Times New Roman" w:hAnsi="Times New Roman" w:cs="Times New Roman"/>
          <w:vertAlign w:val="superscript"/>
        </w:rPr>
        <w:t>rd</w:t>
      </w:r>
      <w:r w:rsidRPr="0032247F">
        <w:rPr>
          <w:rFonts w:ascii="Times New Roman" w:hAnsi="Times New Roman" w:cs="Times New Roman"/>
        </w:rPr>
        <w:t xml:space="preserve">). Boston: Ally Bacon. </w:t>
      </w:r>
    </w:p>
    <w:p w14:paraId="782AAE7D" w14:textId="77777777" w:rsidR="0032247F" w:rsidRDefault="0032247F" w:rsidP="00C50C5E">
      <w:pPr>
        <w:widowControl w:val="0"/>
        <w:autoSpaceDE w:val="0"/>
        <w:autoSpaceDN w:val="0"/>
        <w:adjustRightInd w:val="0"/>
        <w:rPr>
          <w:rFonts w:ascii="Times New Roman" w:hAnsi="Times New Roman" w:cs="Times New Roman"/>
          <w:bCs/>
          <w:color w:val="000000"/>
        </w:rPr>
      </w:pPr>
    </w:p>
    <w:p w14:paraId="1F8B9D08" w14:textId="77777777" w:rsidR="00D95221" w:rsidRPr="0032247F" w:rsidRDefault="00D95221" w:rsidP="00D95221">
      <w:pPr>
        <w:widowControl w:val="0"/>
        <w:autoSpaceDE w:val="0"/>
        <w:autoSpaceDN w:val="0"/>
        <w:adjustRightInd w:val="0"/>
        <w:rPr>
          <w:rFonts w:ascii="Times New Roman" w:hAnsi="Times New Roman" w:cs="Times New Roman"/>
          <w:b/>
          <w:color w:val="000000"/>
        </w:rPr>
      </w:pPr>
      <w:r w:rsidRPr="0032247F">
        <w:rPr>
          <w:rFonts w:ascii="Times New Roman" w:hAnsi="Times New Roman" w:cs="Times New Roman"/>
          <w:b/>
          <w:color w:val="000000"/>
        </w:rPr>
        <w:t>CACREP Accreditation</w:t>
      </w:r>
    </w:p>
    <w:p w14:paraId="4A140B41" w14:textId="77777777" w:rsidR="00D95221" w:rsidRPr="0032247F" w:rsidRDefault="00D95221" w:rsidP="00D95221">
      <w:pPr>
        <w:widowControl w:val="0"/>
        <w:autoSpaceDE w:val="0"/>
        <w:autoSpaceDN w:val="0"/>
        <w:adjustRightInd w:val="0"/>
        <w:rPr>
          <w:rFonts w:ascii="Times New Roman" w:hAnsi="Times New Roman" w:cs="Times New Roman"/>
          <w:color w:val="000000"/>
        </w:rPr>
      </w:pPr>
    </w:p>
    <w:p w14:paraId="7E00A429" w14:textId="77777777" w:rsidR="00D95221"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 xml:space="preserve">Auburn University’s </w:t>
      </w:r>
      <w:r>
        <w:rPr>
          <w:rFonts w:ascii="Times New Roman" w:hAnsi="Times New Roman" w:cs="Times New Roman"/>
          <w:color w:val="000000"/>
        </w:rPr>
        <w:t xml:space="preserve">Clinical </w:t>
      </w:r>
      <w:r w:rsidRPr="0032247F">
        <w:rPr>
          <w:rFonts w:ascii="Times New Roman" w:hAnsi="Times New Roman" w:cs="Times New Roman"/>
          <w:color w:val="000000"/>
        </w:rPr>
        <w:t xml:space="preserve">Rehabilitation Counseling program is fully accredited by the Council </w:t>
      </w:r>
      <w:r>
        <w:rPr>
          <w:rFonts w:ascii="Times New Roman" w:hAnsi="Times New Roman" w:cs="Times New Roman"/>
          <w:color w:val="000000"/>
        </w:rPr>
        <w:t>for Accreditation of Counseling and Related Educational Programs (CACREP)</w:t>
      </w:r>
      <w:r w:rsidRPr="0032247F">
        <w:rPr>
          <w:rFonts w:ascii="Times New Roman" w:hAnsi="Times New Roman" w:cs="Times New Roman"/>
          <w:color w:val="000000"/>
        </w:rPr>
        <w:t>. This course meets the standards set for the supervised clinical practice experience.</w:t>
      </w:r>
    </w:p>
    <w:p w14:paraId="79A6BA25" w14:textId="77777777" w:rsidR="00D95221" w:rsidRDefault="00D95221" w:rsidP="00D95221">
      <w:pPr>
        <w:widowControl w:val="0"/>
        <w:autoSpaceDE w:val="0"/>
        <w:autoSpaceDN w:val="0"/>
        <w:adjustRightInd w:val="0"/>
        <w:rPr>
          <w:rFonts w:ascii="Times New Roman" w:hAnsi="Times New Roman" w:cs="Times New Roman"/>
          <w:color w:val="000000"/>
        </w:rPr>
      </w:pPr>
    </w:p>
    <w:p w14:paraId="0C400406" w14:textId="77777777" w:rsidR="00D95221" w:rsidRPr="0032247F" w:rsidRDefault="00D95221" w:rsidP="00D95221">
      <w:pPr>
        <w:widowControl w:val="0"/>
        <w:autoSpaceDE w:val="0"/>
        <w:autoSpaceDN w:val="0"/>
        <w:adjustRightInd w:val="0"/>
        <w:rPr>
          <w:rFonts w:ascii="Times New Roman" w:hAnsi="Times New Roman" w:cs="Times New Roman"/>
          <w:b/>
          <w:color w:val="000000"/>
        </w:rPr>
      </w:pPr>
      <w:r w:rsidRPr="0032247F">
        <w:rPr>
          <w:rFonts w:ascii="Times New Roman" w:hAnsi="Times New Roman" w:cs="Times New Roman"/>
          <w:b/>
          <w:color w:val="000000"/>
        </w:rPr>
        <w:t>Certified Rehabilitation Counselor Designation</w:t>
      </w:r>
    </w:p>
    <w:p w14:paraId="0EE700EC" w14:textId="77777777" w:rsidR="00D95221" w:rsidRPr="0032247F" w:rsidRDefault="00D95221" w:rsidP="00D95221">
      <w:pPr>
        <w:widowControl w:val="0"/>
        <w:autoSpaceDE w:val="0"/>
        <w:autoSpaceDN w:val="0"/>
        <w:adjustRightInd w:val="0"/>
        <w:rPr>
          <w:rFonts w:ascii="Times New Roman" w:hAnsi="Times New Roman" w:cs="Times New Roman"/>
          <w:color w:val="000000"/>
        </w:rPr>
      </w:pPr>
    </w:p>
    <w:p w14:paraId="4F1B0DB0"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Interns are strongly encouraged to seek certification as a Certified Rehabilitation Counselor (CRC). Application materials may be obtained from:</w:t>
      </w:r>
    </w:p>
    <w:p w14:paraId="5BE8FC5E" w14:textId="77777777" w:rsidR="00D95221" w:rsidRPr="0032247F" w:rsidRDefault="00D95221" w:rsidP="00D95221">
      <w:pPr>
        <w:widowControl w:val="0"/>
        <w:autoSpaceDE w:val="0"/>
        <w:autoSpaceDN w:val="0"/>
        <w:adjustRightInd w:val="0"/>
        <w:rPr>
          <w:rFonts w:ascii="Times New Roman" w:hAnsi="Times New Roman" w:cs="Times New Roman"/>
          <w:color w:val="000000"/>
        </w:rPr>
      </w:pPr>
    </w:p>
    <w:p w14:paraId="14267D6A"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ab/>
        <w:t>Commission on Rehabilitation Counselor Certification</w:t>
      </w:r>
    </w:p>
    <w:p w14:paraId="23A60820"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ab/>
        <w:t>1690 East Woodfield Road, Suite 300</w:t>
      </w:r>
    </w:p>
    <w:p w14:paraId="33928B71"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ab/>
        <w:t>Schaumburg, Illinois 60173 U.S.A.</w:t>
      </w:r>
    </w:p>
    <w:p w14:paraId="17FC4366"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ab/>
        <w:t>847-944-1325</w:t>
      </w:r>
    </w:p>
    <w:p w14:paraId="6ACEEDF4" w14:textId="77777777" w:rsidR="00D95221" w:rsidRDefault="00D95221" w:rsidP="00C50C5E">
      <w:pPr>
        <w:widowControl w:val="0"/>
        <w:autoSpaceDE w:val="0"/>
        <w:autoSpaceDN w:val="0"/>
        <w:adjustRightInd w:val="0"/>
        <w:rPr>
          <w:rFonts w:ascii="Times New Roman" w:hAnsi="Times New Roman" w:cs="Times New Roman"/>
          <w:bCs/>
          <w:color w:val="000000"/>
        </w:rPr>
      </w:pPr>
    </w:p>
    <w:p w14:paraId="2320826B" w14:textId="5A43E584" w:rsidR="001B0746" w:rsidRPr="001B0746" w:rsidRDefault="001B0746" w:rsidP="001B0746">
      <w:pPr>
        <w:widowControl w:val="0"/>
        <w:autoSpaceDE w:val="0"/>
        <w:autoSpaceDN w:val="0"/>
        <w:adjustRightInd w:val="0"/>
        <w:rPr>
          <w:rFonts w:ascii="Times New Roman" w:hAnsi="Times New Roman" w:cs="Times New Roman"/>
          <w:b/>
          <w:bCs/>
          <w:color w:val="000000"/>
        </w:rPr>
      </w:pPr>
      <w:r w:rsidRPr="001B0746">
        <w:rPr>
          <w:rFonts w:ascii="Times New Roman" w:hAnsi="Times New Roman" w:cs="Times New Roman"/>
          <w:b/>
          <w:bCs/>
          <w:color w:val="000000"/>
        </w:rPr>
        <w:t>Course Purpose</w:t>
      </w:r>
      <w:r>
        <w:rPr>
          <w:rFonts w:ascii="Times New Roman" w:hAnsi="Times New Roman" w:cs="Times New Roman"/>
          <w:b/>
          <w:bCs/>
          <w:color w:val="000000"/>
        </w:rPr>
        <w:t>:</w:t>
      </w:r>
    </w:p>
    <w:p w14:paraId="313811EC" w14:textId="77777777" w:rsidR="001B0746" w:rsidRPr="001B0746" w:rsidRDefault="001B0746" w:rsidP="001B0746">
      <w:pPr>
        <w:widowControl w:val="0"/>
        <w:autoSpaceDE w:val="0"/>
        <w:autoSpaceDN w:val="0"/>
        <w:adjustRightInd w:val="0"/>
        <w:rPr>
          <w:rFonts w:ascii="Times New Roman" w:hAnsi="Times New Roman" w:cs="Times New Roman"/>
          <w:bCs/>
          <w:color w:val="000000"/>
        </w:rPr>
      </w:pPr>
    </w:p>
    <w:p w14:paraId="28729386" w14:textId="4F145669"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Cs/>
          <w:color w:val="000000"/>
        </w:rPr>
        <w:t>The Supervised Clinical Practice or internship provides a time for students to further develop and refine techniques and skills in conjunction with the rehabilitation process. It gives the student the opportunity to apply theory in the practice of rehabilitation counseling, vocational evaluation, case management and/or project management. Provided under the general direction of a University Supervisor and the immediate supervision of qualified personnel in human service organizations, agencies, or facilities, the internship will constitute full or part time study over a period of one or two semesters. A minimum of 600 clock hours of supervised clinical practice is required.</w:t>
      </w:r>
    </w:p>
    <w:p w14:paraId="76E366DB" w14:textId="77777777" w:rsidR="002627EB" w:rsidRDefault="002627EB" w:rsidP="001B0746">
      <w:pPr>
        <w:widowControl w:val="0"/>
        <w:autoSpaceDE w:val="0"/>
        <w:autoSpaceDN w:val="0"/>
        <w:adjustRightInd w:val="0"/>
        <w:rPr>
          <w:rFonts w:ascii="Times New Roman" w:hAnsi="Times New Roman" w:cs="Times New Roman"/>
          <w:bCs/>
          <w:color w:val="000000"/>
        </w:rPr>
      </w:pPr>
    </w:p>
    <w:p w14:paraId="29F7D426" w14:textId="48867FA6" w:rsidR="001B0746" w:rsidRPr="00177603" w:rsidRDefault="001B0746" w:rsidP="001B0746">
      <w:pPr>
        <w:widowControl w:val="0"/>
        <w:autoSpaceDE w:val="0"/>
        <w:autoSpaceDN w:val="0"/>
        <w:adjustRightInd w:val="0"/>
        <w:rPr>
          <w:rFonts w:ascii="Times New Roman" w:hAnsi="Times New Roman" w:cs="Times New Roman"/>
          <w:b/>
          <w:bCs/>
          <w:color w:val="000000"/>
        </w:rPr>
      </w:pPr>
      <w:r w:rsidRPr="00177603">
        <w:rPr>
          <w:rFonts w:ascii="Times New Roman" w:hAnsi="Times New Roman" w:cs="Times New Roman"/>
          <w:b/>
          <w:bCs/>
          <w:color w:val="000000"/>
        </w:rPr>
        <w:t>Course Objectives:</w:t>
      </w:r>
    </w:p>
    <w:p w14:paraId="104FD615" w14:textId="77777777" w:rsidR="00177603" w:rsidRDefault="00177603" w:rsidP="001B0746">
      <w:pPr>
        <w:widowControl w:val="0"/>
        <w:autoSpaceDE w:val="0"/>
        <w:autoSpaceDN w:val="0"/>
        <w:adjustRightInd w:val="0"/>
        <w:rPr>
          <w:rFonts w:ascii="Times New Roman" w:hAnsi="Times New Roman" w:cs="Times New Roman"/>
          <w:bCs/>
          <w:color w:val="000000"/>
        </w:rPr>
      </w:pPr>
    </w:p>
    <w:p w14:paraId="23928F0C" w14:textId="228C9788"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Cs/>
          <w:color w:val="000000"/>
        </w:rPr>
        <w:t>Each intern will be able to:</w:t>
      </w:r>
    </w:p>
    <w:p w14:paraId="069E1281" w14:textId="61AF10F5" w:rsidR="001B0746" w:rsidRDefault="001B0746" w:rsidP="001B0746">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Complete 600 </w:t>
      </w:r>
      <w:r w:rsidRPr="001B0746">
        <w:rPr>
          <w:rFonts w:ascii="Times New Roman" w:hAnsi="Times New Roman" w:cs="Times New Roman"/>
          <w:bCs/>
          <w:color w:val="000000"/>
        </w:rPr>
        <w:t>clock hours of supervised counseling internship in roles and settings with clients relevant to their specialty area. Internship students complete at least 240 clock hours of direct service</w:t>
      </w:r>
      <w:r>
        <w:rPr>
          <w:rFonts w:ascii="Times New Roman" w:hAnsi="Times New Roman" w:cs="Times New Roman"/>
          <w:bCs/>
          <w:color w:val="000000"/>
        </w:rPr>
        <w:t xml:space="preserve"> (2016 CACREP Sec. 3. J and K).</w:t>
      </w:r>
    </w:p>
    <w:p w14:paraId="25A16463" w14:textId="3A619E2A" w:rsidR="001B0746" w:rsidRDefault="001B0746" w:rsidP="001B0746">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Interact with the site supervisor who provide one hour of supervision each week </w:t>
      </w:r>
      <w:r w:rsidRPr="001B0746">
        <w:rPr>
          <w:rFonts w:ascii="Times New Roman" w:hAnsi="Times New Roman" w:cs="Times New Roman"/>
          <w:bCs/>
          <w:color w:val="000000"/>
        </w:rPr>
        <w:t>(2016 CACREP Sec. 3</w:t>
      </w:r>
      <w:r>
        <w:rPr>
          <w:rFonts w:ascii="Times New Roman" w:hAnsi="Times New Roman" w:cs="Times New Roman"/>
          <w:bCs/>
          <w:color w:val="000000"/>
        </w:rPr>
        <w:t xml:space="preserve">. </w:t>
      </w:r>
      <w:r w:rsidRPr="001B0746">
        <w:rPr>
          <w:rFonts w:ascii="Times New Roman" w:hAnsi="Times New Roman" w:cs="Times New Roman"/>
          <w:bCs/>
          <w:color w:val="000000"/>
        </w:rPr>
        <w:t>L)</w:t>
      </w:r>
      <w:r>
        <w:rPr>
          <w:rFonts w:ascii="Times New Roman" w:hAnsi="Times New Roman" w:cs="Times New Roman"/>
          <w:bCs/>
          <w:color w:val="000000"/>
        </w:rPr>
        <w:t>.</w:t>
      </w:r>
    </w:p>
    <w:p w14:paraId="48E65844" w14:textId="77777777" w:rsidR="00177603" w:rsidRDefault="001B0746" w:rsidP="00177603">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Participate in 1½ hour group supervision each week throughout the internship, provided by the instructor (</w:t>
      </w:r>
      <w:r w:rsidRPr="001B0746">
        <w:rPr>
          <w:rFonts w:ascii="Times New Roman" w:hAnsi="Times New Roman" w:cs="Times New Roman"/>
          <w:bCs/>
          <w:color w:val="000000"/>
        </w:rPr>
        <w:t>2016 CACREP Sec. 3</w:t>
      </w:r>
      <w:r>
        <w:rPr>
          <w:rFonts w:ascii="Times New Roman" w:hAnsi="Times New Roman" w:cs="Times New Roman"/>
          <w:bCs/>
          <w:color w:val="000000"/>
        </w:rPr>
        <w:t xml:space="preserve">. </w:t>
      </w:r>
      <w:r w:rsidRPr="001B0746">
        <w:rPr>
          <w:rFonts w:ascii="Times New Roman" w:hAnsi="Times New Roman" w:cs="Times New Roman"/>
          <w:bCs/>
          <w:color w:val="000000"/>
        </w:rPr>
        <w:t>M</w:t>
      </w:r>
      <w:r>
        <w:rPr>
          <w:rFonts w:ascii="Times New Roman" w:hAnsi="Times New Roman" w:cs="Times New Roman"/>
          <w:bCs/>
          <w:color w:val="000000"/>
        </w:rPr>
        <w:t xml:space="preserve">). </w:t>
      </w:r>
    </w:p>
    <w:p w14:paraId="5B0CC3FA" w14:textId="54663D0A" w:rsidR="00CE6BEF" w:rsidRPr="00607644" w:rsidRDefault="00177603" w:rsidP="00177603">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rPr>
        <w:t>H</w:t>
      </w:r>
      <w:r w:rsidRPr="00177603">
        <w:rPr>
          <w:rFonts w:ascii="Times New Roman" w:hAnsi="Times New Roman" w:cs="Times New Roman"/>
        </w:rPr>
        <w:t>ave the opportunity to become familiar with a variety of professional activities and resources</w:t>
      </w:r>
      <w:r>
        <w:rPr>
          <w:rFonts w:ascii="Times New Roman" w:hAnsi="Times New Roman" w:cs="Times New Roman"/>
        </w:rPr>
        <w:t>, and a</w:t>
      </w:r>
      <w:r w:rsidR="00CE6BEF" w:rsidRPr="00177603">
        <w:rPr>
          <w:rFonts w:ascii="Times New Roman" w:hAnsi="Times New Roman" w:cs="Times New Roman"/>
        </w:rPr>
        <w:t>pply and test academic/theoretical knowledge in a realistic rehabilitation setting</w:t>
      </w:r>
      <w:r>
        <w:rPr>
          <w:rFonts w:ascii="Times New Roman" w:hAnsi="Times New Roman" w:cs="Times New Roman"/>
        </w:rPr>
        <w:t xml:space="preserve"> (</w:t>
      </w:r>
      <w:r w:rsidRPr="00177603">
        <w:rPr>
          <w:rFonts w:ascii="Times New Roman" w:hAnsi="Times New Roman" w:cs="Times New Roman"/>
          <w:spacing w:val="-1"/>
        </w:rPr>
        <w:t>2016 CACREP</w:t>
      </w:r>
      <w:r w:rsidRPr="00177603">
        <w:rPr>
          <w:rFonts w:ascii="Times New Roman" w:hAnsi="Times New Roman" w:cs="Times New Roman"/>
        </w:rPr>
        <w:t xml:space="preserve"> Sec. </w:t>
      </w:r>
      <w:r w:rsidRPr="00177603">
        <w:rPr>
          <w:rFonts w:ascii="Times New Roman" w:hAnsi="Times New Roman" w:cs="Times New Roman"/>
          <w:spacing w:val="-1"/>
        </w:rPr>
        <w:t>3</w:t>
      </w:r>
      <w:r>
        <w:rPr>
          <w:rFonts w:ascii="Times New Roman" w:hAnsi="Times New Roman" w:cs="Times New Roman"/>
          <w:spacing w:val="-1"/>
        </w:rPr>
        <w:t xml:space="preserve">. </w:t>
      </w:r>
      <w:r w:rsidRPr="00177603">
        <w:rPr>
          <w:rFonts w:ascii="Times New Roman" w:hAnsi="Times New Roman" w:cs="Times New Roman"/>
          <w:spacing w:val="-1"/>
        </w:rPr>
        <w:t>D)</w:t>
      </w:r>
      <w:r w:rsidR="00CE6BEF" w:rsidRPr="00177603">
        <w:rPr>
          <w:rFonts w:ascii="Times New Roman" w:hAnsi="Times New Roman" w:cs="Times New Roman"/>
        </w:rPr>
        <w:t>.</w:t>
      </w:r>
    </w:p>
    <w:p w14:paraId="0192377F" w14:textId="77777777" w:rsidR="00607644" w:rsidRPr="00607644" w:rsidRDefault="00607644"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rPr>
        <w:t>Be provided with formative and summative evaluations of the student’s counseling performance and ability to integrate and apply knowledge (2016 CACREP Sec. 3. C).</w:t>
      </w:r>
    </w:p>
    <w:p w14:paraId="1A776C82" w14:textId="77777777" w:rsidR="00607644" w:rsidRPr="00607644" w:rsidRDefault="00CE6BEF"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sidRPr="00607644">
        <w:rPr>
          <w:rFonts w:ascii="Times New Roman" w:hAnsi="Times New Roman" w:cs="Times New Roman"/>
        </w:rPr>
        <w:t>Experience the realities of the counselor/client relationships and that self-understanding plays in this relationship.</w:t>
      </w:r>
    </w:p>
    <w:p w14:paraId="48EE4399" w14:textId="77777777" w:rsidR="00607644" w:rsidRPr="00607644" w:rsidRDefault="00CE6BEF"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sidRPr="00607644">
        <w:rPr>
          <w:rFonts w:ascii="Times New Roman" w:hAnsi="Times New Roman" w:cs="Times New Roman"/>
        </w:rPr>
        <w:t>Develop confidence in his or her abilities (knowledge and skills) in a situation that provides consistent and appropriate feedback necessary for maximum professional growth and development.</w:t>
      </w:r>
    </w:p>
    <w:p w14:paraId="227A91A2" w14:textId="77777777" w:rsidR="00607644" w:rsidRPr="00607644" w:rsidRDefault="00CE6BEF"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sidRPr="00607644">
        <w:rPr>
          <w:rFonts w:ascii="Times New Roman" w:hAnsi="Times New Roman" w:cs="Times New Roman"/>
        </w:rPr>
        <w:t>To inculcate high standards of professional identity.</w:t>
      </w:r>
    </w:p>
    <w:p w14:paraId="4DFD8D45" w14:textId="5331B484" w:rsidR="001B0746" w:rsidRPr="00607644" w:rsidRDefault="00CE6BEF"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sidRPr="00607644">
        <w:rPr>
          <w:rFonts w:ascii="Times New Roman" w:hAnsi="Times New Roman" w:cs="Times New Roman"/>
        </w:rPr>
        <w:t>To acquire an understanding of organizational structure, protocol, processes, and internal and external working relationships.</w:t>
      </w:r>
    </w:p>
    <w:p w14:paraId="4E925452" w14:textId="77777777" w:rsidR="001B0746" w:rsidRDefault="001B0746" w:rsidP="00C50C5E">
      <w:pPr>
        <w:widowControl w:val="0"/>
        <w:autoSpaceDE w:val="0"/>
        <w:autoSpaceDN w:val="0"/>
        <w:adjustRightInd w:val="0"/>
        <w:rPr>
          <w:rFonts w:ascii="Times New Roman" w:hAnsi="Times New Roman" w:cs="Times New Roman"/>
          <w:bCs/>
          <w:color w:val="000000"/>
        </w:rPr>
      </w:pPr>
    </w:p>
    <w:p w14:paraId="581F0CF7" w14:textId="4B2DCF3C" w:rsidR="00607644"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lastRenderedPageBreak/>
        <w:t>Supervised Clinical Practice Requirements</w:t>
      </w:r>
      <w:r>
        <w:rPr>
          <w:rFonts w:ascii="Times New Roman" w:hAnsi="Times New Roman" w:cs="Times New Roman"/>
          <w:b/>
          <w:bCs/>
          <w:color w:val="000000"/>
        </w:rPr>
        <w:t>:</w:t>
      </w:r>
    </w:p>
    <w:p w14:paraId="75AB6425" w14:textId="77777777" w:rsidR="00607644" w:rsidRPr="00607644" w:rsidRDefault="00607644" w:rsidP="00607644">
      <w:pPr>
        <w:widowControl w:val="0"/>
        <w:autoSpaceDE w:val="0"/>
        <w:autoSpaceDN w:val="0"/>
        <w:adjustRightInd w:val="0"/>
        <w:rPr>
          <w:rFonts w:ascii="Times New Roman" w:hAnsi="Times New Roman" w:cs="Times New Roman"/>
          <w:b/>
          <w:bCs/>
          <w:color w:val="000000"/>
        </w:rPr>
      </w:pPr>
    </w:p>
    <w:p w14:paraId="0607EFE2" w14:textId="77777777" w:rsidR="00226A1B"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t>Readiness to Participate</w:t>
      </w:r>
      <w:r>
        <w:rPr>
          <w:rFonts w:ascii="Times New Roman" w:hAnsi="Times New Roman" w:cs="Times New Roman"/>
          <w:b/>
          <w:bCs/>
          <w:color w:val="000000"/>
        </w:rPr>
        <w:t xml:space="preserve">.  </w:t>
      </w:r>
    </w:p>
    <w:p w14:paraId="0F01406F" w14:textId="798A5C68" w:rsidR="00607644" w:rsidRPr="00607644"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Cs/>
          <w:color w:val="000000"/>
        </w:rPr>
        <w:t>Students must demonstrate readiness to participate. This usually requires the completion of the majority of the academic program with a minimum cumulative grade point average of 3.0.</w:t>
      </w:r>
    </w:p>
    <w:p w14:paraId="438D0C91" w14:textId="77777777" w:rsidR="00607644" w:rsidRPr="00607644" w:rsidRDefault="00607644" w:rsidP="00607644">
      <w:pPr>
        <w:widowControl w:val="0"/>
        <w:autoSpaceDE w:val="0"/>
        <w:autoSpaceDN w:val="0"/>
        <w:adjustRightInd w:val="0"/>
        <w:rPr>
          <w:rFonts w:ascii="Times New Roman" w:hAnsi="Times New Roman" w:cs="Times New Roman"/>
          <w:bCs/>
          <w:color w:val="000000"/>
        </w:rPr>
      </w:pPr>
      <w:r w:rsidRPr="00607644">
        <w:rPr>
          <w:rFonts w:ascii="Times New Roman" w:hAnsi="Times New Roman" w:cs="Times New Roman"/>
          <w:bCs/>
          <w:color w:val="000000"/>
        </w:rPr>
        <w:t>Students must have competed the 100-hour practicum course prior to enrollment in the internship.</w:t>
      </w:r>
    </w:p>
    <w:p w14:paraId="1527F709" w14:textId="77777777" w:rsidR="00607644" w:rsidRPr="00607644" w:rsidRDefault="00607644" w:rsidP="00607644">
      <w:pPr>
        <w:widowControl w:val="0"/>
        <w:autoSpaceDE w:val="0"/>
        <w:autoSpaceDN w:val="0"/>
        <w:adjustRightInd w:val="0"/>
        <w:rPr>
          <w:rFonts w:ascii="Times New Roman" w:hAnsi="Times New Roman" w:cs="Times New Roman"/>
          <w:bCs/>
          <w:color w:val="000000"/>
        </w:rPr>
      </w:pPr>
    </w:p>
    <w:p w14:paraId="4C080189" w14:textId="77777777" w:rsidR="00226A1B"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t>Site Selection</w:t>
      </w:r>
      <w:r>
        <w:rPr>
          <w:rFonts w:ascii="Times New Roman" w:hAnsi="Times New Roman" w:cs="Times New Roman"/>
          <w:b/>
          <w:bCs/>
          <w:color w:val="000000"/>
        </w:rPr>
        <w:t xml:space="preserve">.  </w:t>
      </w:r>
    </w:p>
    <w:p w14:paraId="7F974FD1" w14:textId="6A2FB311" w:rsidR="00607644" w:rsidRPr="00607644"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Cs/>
          <w:color w:val="000000"/>
        </w:rPr>
        <w:t>Each intern is responsible for locating an appropriate internship location. The clinical coordinator is available to assist with this process.</w:t>
      </w:r>
    </w:p>
    <w:p w14:paraId="6ADDF7A4" w14:textId="77777777" w:rsidR="00607644" w:rsidRPr="00607644" w:rsidRDefault="00607644" w:rsidP="00607644">
      <w:pPr>
        <w:widowControl w:val="0"/>
        <w:autoSpaceDE w:val="0"/>
        <w:autoSpaceDN w:val="0"/>
        <w:adjustRightInd w:val="0"/>
        <w:rPr>
          <w:rFonts w:ascii="Times New Roman" w:hAnsi="Times New Roman" w:cs="Times New Roman"/>
          <w:bCs/>
          <w:color w:val="000000"/>
        </w:rPr>
      </w:pPr>
    </w:p>
    <w:p w14:paraId="3D0226EC" w14:textId="43590282" w:rsidR="00607644" w:rsidRDefault="00607644" w:rsidP="00607644">
      <w:pPr>
        <w:widowControl w:val="0"/>
        <w:autoSpaceDE w:val="0"/>
        <w:autoSpaceDN w:val="0"/>
        <w:adjustRightInd w:val="0"/>
        <w:rPr>
          <w:rFonts w:ascii="Times New Roman" w:hAnsi="Times New Roman" w:cs="Times New Roman"/>
          <w:bCs/>
          <w:color w:val="000000"/>
        </w:rPr>
      </w:pPr>
      <w:r w:rsidRPr="00607644">
        <w:rPr>
          <w:rFonts w:ascii="Times New Roman" w:hAnsi="Times New Roman" w:cs="Times New Roman"/>
          <w:bCs/>
          <w:color w:val="000000"/>
        </w:rPr>
        <w:t>Consent must be obtained from the University Supervisor regarding the site selected prior to beginning the internship. It is suggested to start locating internship location (6) six months prior to internship.</w:t>
      </w:r>
    </w:p>
    <w:p w14:paraId="169C0B32" w14:textId="77777777" w:rsidR="00607644" w:rsidRDefault="00607644" w:rsidP="00C50C5E">
      <w:pPr>
        <w:widowControl w:val="0"/>
        <w:autoSpaceDE w:val="0"/>
        <w:autoSpaceDN w:val="0"/>
        <w:adjustRightInd w:val="0"/>
        <w:rPr>
          <w:rFonts w:ascii="Times New Roman" w:hAnsi="Times New Roman" w:cs="Times New Roman"/>
          <w:bCs/>
          <w:color w:val="000000"/>
        </w:rPr>
      </w:pPr>
    </w:p>
    <w:p w14:paraId="54377D54" w14:textId="551CE4D6" w:rsidR="00EF3DFF" w:rsidRPr="00607644" w:rsidRDefault="00EF3DFF" w:rsidP="00C50C5E">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t>Assignments</w:t>
      </w:r>
      <w:r w:rsidR="00607644" w:rsidRPr="00607644">
        <w:rPr>
          <w:rFonts w:ascii="Times New Roman" w:hAnsi="Times New Roman" w:cs="Times New Roman"/>
          <w:b/>
          <w:bCs/>
          <w:color w:val="000000"/>
        </w:rPr>
        <w:t>:</w:t>
      </w:r>
    </w:p>
    <w:p w14:paraId="391AD2FC" w14:textId="77777777" w:rsidR="00607644" w:rsidRDefault="00607644" w:rsidP="00C50C5E">
      <w:pPr>
        <w:widowControl w:val="0"/>
        <w:autoSpaceDE w:val="0"/>
        <w:autoSpaceDN w:val="0"/>
        <w:adjustRightInd w:val="0"/>
        <w:rPr>
          <w:rFonts w:ascii="Times New Roman" w:hAnsi="Times New Roman" w:cs="Times New Roman"/>
          <w:bCs/>
          <w:color w:val="000000"/>
        </w:rPr>
      </w:pPr>
    </w:p>
    <w:p w14:paraId="7F2F9DC7" w14:textId="438CDABF" w:rsidR="00607644" w:rsidRPr="00226A1B" w:rsidRDefault="00607644" w:rsidP="00C50C5E">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t>J</w:t>
      </w:r>
      <w:r w:rsidR="00EF3DFF" w:rsidRPr="00607644">
        <w:rPr>
          <w:rFonts w:ascii="Times New Roman" w:hAnsi="Times New Roman" w:cs="Times New Roman"/>
          <w:b/>
          <w:bCs/>
          <w:color w:val="000000"/>
        </w:rPr>
        <w:t>ournals</w:t>
      </w:r>
      <w:r w:rsidRPr="00607644">
        <w:rPr>
          <w:rFonts w:ascii="Times New Roman" w:hAnsi="Times New Roman" w:cs="Times New Roman"/>
          <w:b/>
          <w:bCs/>
          <w:color w:val="000000"/>
        </w:rPr>
        <w:t>.</w:t>
      </w:r>
      <w:r>
        <w:rPr>
          <w:rFonts w:ascii="Times New Roman" w:hAnsi="Times New Roman" w:cs="Times New Roman"/>
          <w:bCs/>
          <w:color w:val="000000"/>
        </w:rPr>
        <w:t xml:space="preserve"> </w:t>
      </w:r>
      <w:r w:rsidR="0084757E">
        <w:rPr>
          <w:rFonts w:ascii="Times New Roman" w:hAnsi="Times New Roman" w:cs="Times New Roman"/>
          <w:b/>
          <w:bCs/>
          <w:color w:val="000000"/>
        </w:rPr>
        <w:t>(each journal is worth 4 points due weekly x 10 weeks= 4</w:t>
      </w:r>
      <w:r w:rsidR="00226A1B" w:rsidRPr="00226A1B">
        <w:rPr>
          <w:rFonts w:ascii="Times New Roman" w:hAnsi="Times New Roman" w:cs="Times New Roman"/>
          <w:b/>
          <w:bCs/>
          <w:color w:val="000000"/>
        </w:rPr>
        <w:t>0 points)</w:t>
      </w:r>
    </w:p>
    <w:p w14:paraId="51222B56" w14:textId="698AF34A" w:rsidR="00226A1B" w:rsidRPr="00583442" w:rsidRDefault="00607644" w:rsidP="00583442">
      <w:pPr>
        <w:widowControl w:val="0"/>
        <w:autoSpaceDE w:val="0"/>
        <w:autoSpaceDN w:val="0"/>
        <w:adjustRightInd w:val="0"/>
        <w:rPr>
          <w:rFonts w:ascii="Times New Roman" w:hAnsi="Times New Roman" w:cs="Times New Roman"/>
          <w:bCs/>
          <w:color w:val="000000"/>
        </w:rPr>
      </w:pPr>
      <w:r w:rsidRPr="00607644">
        <w:rPr>
          <w:rFonts w:ascii="Times New Roman" w:hAnsi="Times New Roman" w:cs="Times New Roman"/>
          <w:bCs/>
          <w:color w:val="000000"/>
        </w:rPr>
        <w:t>As a part of the internship experience, each student will keep a weekly log or journal of the experiences for each day of the internship.  These entries should reflect on: new learning, experiences during the week, your personal thoughts on the activities you participated in or shadowed, and general thoughts regarding the week.  You should discuss the services rendered, services coordinated, individual clients and the impediments to employment presented, and how you assisted the individuals served with managing their impediments to employment.  Journal entries should be approximately one to two (1-2) pages in length and turned in weekly via CANVAS.</w:t>
      </w:r>
      <w:r w:rsidR="00583442">
        <w:rPr>
          <w:rFonts w:ascii="Times New Roman" w:hAnsi="Times New Roman" w:cs="Times New Roman"/>
          <w:bCs/>
          <w:color w:val="000000"/>
        </w:rPr>
        <w:t xml:space="preserve"> </w:t>
      </w:r>
      <w:r w:rsidR="00226A1B" w:rsidRPr="00583442">
        <w:rPr>
          <w:rFonts w:ascii="Times New Roman" w:hAnsi="Times New Roman" w:cs="Times New Roman"/>
          <w:b/>
          <w:bCs/>
          <w:color w:val="000000"/>
        </w:rPr>
        <w:t>WEEKLY DUE DATE DEADLINE:  Monday night by 11:59 PM</w:t>
      </w:r>
    </w:p>
    <w:p w14:paraId="3254EDB2" w14:textId="77777777" w:rsidR="00607644" w:rsidRDefault="00607644" w:rsidP="00C50C5E">
      <w:pPr>
        <w:widowControl w:val="0"/>
        <w:autoSpaceDE w:val="0"/>
        <w:autoSpaceDN w:val="0"/>
        <w:adjustRightInd w:val="0"/>
        <w:rPr>
          <w:rFonts w:ascii="Times New Roman" w:hAnsi="Times New Roman" w:cs="Times New Roman"/>
          <w:bCs/>
          <w:color w:val="000000"/>
        </w:rPr>
      </w:pPr>
    </w:p>
    <w:p w14:paraId="3E32CC54" w14:textId="40D83386" w:rsidR="00607644" w:rsidRDefault="00EF3DFF" w:rsidP="00C50C5E">
      <w:pPr>
        <w:widowControl w:val="0"/>
        <w:autoSpaceDE w:val="0"/>
        <w:autoSpaceDN w:val="0"/>
        <w:adjustRightInd w:val="0"/>
        <w:rPr>
          <w:rFonts w:ascii="Times New Roman" w:hAnsi="Times New Roman" w:cs="Times New Roman"/>
          <w:b/>
          <w:bCs/>
          <w:color w:val="000000"/>
        </w:rPr>
      </w:pPr>
      <w:r w:rsidRPr="0016219C">
        <w:rPr>
          <w:rFonts w:ascii="Times New Roman" w:hAnsi="Times New Roman" w:cs="Times New Roman"/>
          <w:b/>
          <w:bCs/>
          <w:color w:val="000000"/>
        </w:rPr>
        <w:t xml:space="preserve">Individual </w:t>
      </w:r>
      <w:r w:rsidR="00607644" w:rsidRPr="0016219C">
        <w:rPr>
          <w:rFonts w:ascii="Times New Roman" w:hAnsi="Times New Roman" w:cs="Times New Roman"/>
          <w:b/>
          <w:bCs/>
          <w:color w:val="000000"/>
        </w:rPr>
        <w:t>C</w:t>
      </w:r>
      <w:r w:rsidR="00704ADC" w:rsidRPr="0016219C">
        <w:rPr>
          <w:rFonts w:ascii="Times New Roman" w:hAnsi="Times New Roman" w:cs="Times New Roman"/>
          <w:b/>
          <w:bCs/>
          <w:color w:val="000000"/>
        </w:rPr>
        <w:t xml:space="preserve">ase </w:t>
      </w:r>
      <w:r w:rsidR="00607644" w:rsidRPr="0016219C">
        <w:rPr>
          <w:rFonts w:ascii="Times New Roman" w:hAnsi="Times New Roman" w:cs="Times New Roman"/>
          <w:b/>
          <w:bCs/>
          <w:color w:val="000000"/>
        </w:rPr>
        <w:t>P</w:t>
      </w:r>
      <w:r w:rsidRPr="0016219C">
        <w:rPr>
          <w:rFonts w:ascii="Times New Roman" w:hAnsi="Times New Roman" w:cs="Times New Roman"/>
          <w:b/>
          <w:bCs/>
          <w:color w:val="000000"/>
        </w:rPr>
        <w:t>resentation</w:t>
      </w:r>
      <w:r w:rsidR="00607644" w:rsidRPr="0016219C">
        <w:rPr>
          <w:rFonts w:ascii="Times New Roman" w:hAnsi="Times New Roman" w:cs="Times New Roman"/>
          <w:b/>
          <w:bCs/>
          <w:color w:val="000000"/>
        </w:rPr>
        <w:t>.</w:t>
      </w:r>
      <w:r w:rsidR="008933E7">
        <w:rPr>
          <w:rFonts w:ascii="Times New Roman" w:hAnsi="Times New Roman" w:cs="Times New Roman"/>
          <w:b/>
          <w:bCs/>
          <w:color w:val="000000"/>
        </w:rPr>
        <w:t xml:space="preserve"> (20 points)</w:t>
      </w:r>
    </w:p>
    <w:p w14:paraId="278DC284" w14:textId="3F11E4DF" w:rsidR="004B0D88" w:rsidRPr="004B0D88" w:rsidRDefault="004B0D88" w:rsidP="004B0D88">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Internship students </w:t>
      </w:r>
      <w:r w:rsidRPr="004B0D88">
        <w:rPr>
          <w:rFonts w:ascii="Times New Roman" w:hAnsi="Times New Roman" w:cs="Times New Roman"/>
          <w:bCs/>
          <w:color w:val="000000"/>
        </w:rPr>
        <w:t xml:space="preserve">will present </w:t>
      </w:r>
      <w:r w:rsidR="004C35C1">
        <w:rPr>
          <w:rFonts w:ascii="Times New Roman" w:hAnsi="Times New Roman" w:cs="Times New Roman"/>
          <w:bCs/>
          <w:color w:val="000000"/>
        </w:rPr>
        <w:t>a client case</w:t>
      </w:r>
      <w:r w:rsidRPr="004B0D88">
        <w:rPr>
          <w:rFonts w:ascii="Times New Roman" w:hAnsi="Times New Roman" w:cs="Times New Roman"/>
          <w:bCs/>
          <w:color w:val="000000"/>
        </w:rPr>
        <w:t xml:space="preserve"> during the semester</w:t>
      </w:r>
      <w:r>
        <w:rPr>
          <w:rFonts w:ascii="Times New Roman" w:hAnsi="Times New Roman" w:cs="Times New Roman"/>
          <w:bCs/>
          <w:color w:val="000000"/>
        </w:rPr>
        <w:t>.</w:t>
      </w:r>
      <w:r w:rsidR="00786324">
        <w:rPr>
          <w:rFonts w:ascii="Times New Roman" w:hAnsi="Times New Roman" w:cs="Times New Roman"/>
          <w:bCs/>
          <w:color w:val="000000"/>
        </w:rPr>
        <w:t xml:space="preserve"> </w:t>
      </w:r>
      <w:r w:rsidR="00786324" w:rsidRPr="00786324">
        <w:rPr>
          <w:rFonts w:ascii="Times New Roman" w:hAnsi="Times New Roman" w:cs="Times New Roman"/>
          <w:bCs/>
          <w:color w:val="000000"/>
        </w:rPr>
        <w:t xml:space="preserve">Students will present an in-depth summary of an active client case. Using the Case Presentation Format </w:t>
      </w:r>
      <w:r w:rsidR="004D0EFC">
        <w:rPr>
          <w:rFonts w:ascii="Times New Roman" w:hAnsi="Times New Roman" w:cs="Times New Roman"/>
          <w:bCs/>
          <w:color w:val="000000"/>
        </w:rPr>
        <w:t>provided by instructor early in class</w:t>
      </w:r>
      <w:r w:rsidR="00786324" w:rsidRPr="00786324">
        <w:rPr>
          <w:rFonts w:ascii="Times New Roman" w:hAnsi="Times New Roman" w:cs="Times New Roman"/>
          <w:bCs/>
          <w:color w:val="000000"/>
        </w:rPr>
        <w:t>, students will write a case summary in PowerPoint. The case summary is to be turned in to the instructor at the time of the presentation. Presentations will be approximately 45 minutes in length, which includes an oral report and relevant discussion. Please be sure to maintain client confidentiality in collecting and destroying your work.</w:t>
      </w:r>
      <w:r w:rsidR="00786324">
        <w:rPr>
          <w:rFonts w:ascii="Times New Roman" w:hAnsi="Times New Roman" w:cs="Times New Roman"/>
          <w:bCs/>
          <w:color w:val="000000"/>
        </w:rPr>
        <w:t xml:space="preserve"> Consent form should be obtained prior to the presentation.</w:t>
      </w:r>
    </w:p>
    <w:p w14:paraId="4C84D6A1" w14:textId="3DD57E91" w:rsidR="00EF3DFF" w:rsidRDefault="00EF3DFF"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w:t>
      </w:r>
    </w:p>
    <w:p w14:paraId="04130967" w14:textId="26C4CB90" w:rsidR="00EF3DFF" w:rsidRPr="0016219C" w:rsidRDefault="008933E7"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University Meeting and </w:t>
      </w:r>
      <w:r w:rsidR="00607644" w:rsidRPr="0016219C">
        <w:rPr>
          <w:rFonts w:ascii="Times New Roman" w:hAnsi="Times New Roman" w:cs="Times New Roman"/>
          <w:b/>
          <w:bCs/>
          <w:color w:val="000000"/>
        </w:rPr>
        <w:t>Group S</w:t>
      </w:r>
      <w:r w:rsidR="00EF3DFF" w:rsidRPr="0016219C">
        <w:rPr>
          <w:rFonts w:ascii="Times New Roman" w:hAnsi="Times New Roman" w:cs="Times New Roman"/>
          <w:b/>
          <w:bCs/>
          <w:color w:val="000000"/>
        </w:rPr>
        <w:t>upervision</w:t>
      </w:r>
      <w:r w:rsidR="0016219C" w:rsidRPr="0016219C">
        <w:rPr>
          <w:rFonts w:ascii="Times New Roman" w:hAnsi="Times New Roman" w:cs="Times New Roman"/>
          <w:b/>
          <w:bCs/>
          <w:color w:val="000000"/>
        </w:rPr>
        <w:t>.</w:t>
      </w:r>
      <w:r>
        <w:rPr>
          <w:rFonts w:ascii="Times New Roman" w:hAnsi="Times New Roman" w:cs="Times New Roman"/>
          <w:b/>
          <w:bCs/>
          <w:color w:val="000000"/>
        </w:rPr>
        <w:t xml:space="preserve"> (weekly, worth a total of 40 points)</w:t>
      </w:r>
    </w:p>
    <w:p w14:paraId="4328D220" w14:textId="5E9F624A" w:rsidR="0016219C" w:rsidRDefault="0016219C"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W</w:t>
      </w:r>
      <w:r w:rsidRPr="0016219C">
        <w:rPr>
          <w:rFonts w:ascii="Times New Roman" w:hAnsi="Times New Roman" w:cs="Times New Roman"/>
          <w:bCs/>
          <w:color w:val="000000"/>
        </w:rPr>
        <w:t>eekly group supervision (individual meetings may be scheduled as warranted) with other interns and the University Supervisor will occur during the course of the internship. These are required meetings and EACH student must attend the scheduled sessions of group supervision this semester.  If the student fails to attend group supervision sessions, the grade of U will be assigned.</w:t>
      </w:r>
    </w:p>
    <w:p w14:paraId="238AA805" w14:textId="77777777" w:rsidR="0016219C" w:rsidRDefault="0016219C" w:rsidP="00C50C5E">
      <w:pPr>
        <w:widowControl w:val="0"/>
        <w:autoSpaceDE w:val="0"/>
        <w:autoSpaceDN w:val="0"/>
        <w:adjustRightInd w:val="0"/>
        <w:rPr>
          <w:rFonts w:ascii="Times New Roman" w:hAnsi="Times New Roman" w:cs="Times New Roman"/>
          <w:bCs/>
          <w:color w:val="000000"/>
        </w:rPr>
      </w:pPr>
    </w:p>
    <w:p w14:paraId="14FDBCD7" w14:textId="78C93F03" w:rsidR="002965E3" w:rsidRPr="007B5DBA" w:rsidRDefault="002965E3" w:rsidP="00C50C5E">
      <w:pPr>
        <w:widowControl w:val="0"/>
        <w:autoSpaceDE w:val="0"/>
        <w:autoSpaceDN w:val="0"/>
        <w:adjustRightInd w:val="0"/>
        <w:rPr>
          <w:rFonts w:ascii="Times New Roman" w:hAnsi="Times New Roman" w:cs="Times New Roman"/>
          <w:b/>
          <w:bCs/>
          <w:color w:val="000000"/>
        </w:rPr>
      </w:pPr>
      <w:r w:rsidRPr="007B5DBA">
        <w:rPr>
          <w:rFonts w:ascii="Times New Roman" w:hAnsi="Times New Roman" w:cs="Times New Roman"/>
          <w:b/>
          <w:bCs/>
          <w:color w:val="000000"/>
        </w:rPr>
        <w:t>Submission of required documents</w:t>
      </w:r>
      <w:r w:rsidR="007B5DBA" w:rsidRPr="007B5DBA">
        <w:rPr>
          <w:rFonts w:ascii="Times New Roman" w:hAnsi="Times New Roman" w:cs="Times New Roman"/>
          <w:b/>
          <w:bCs/>
          <w:color w:val="000000"/>
        </w:rPr>
        <w:t>.</w:t>
      </w:r>
    </w:p>
    <w:p w14:paraId="45C4F8FF" w14:textId="5B83444F" w:rsidR="00F408FD" w:rsidRPr="00996B26" w:rsidRDefault="00F408FD" w:rsidP="00C50C5E">
      <w:pPr>
        <w:widowControl w:val="0"/>
        <w:autoSpaceDE w:val="0"/>
        <w:autoSpaceDN w:val="0"/>
        <w:adjustRightInd w:val="0"/>
        <w:rPr>
          <w:rFonts w:ascii="Times New Roman" w:hAnsi="Times New Roman" w:cs="Times New Roman"/>
          <w:bCs/>
          <w:color w:val="000000"/>
        </w:rPr>
      </w:pPr>
      <w:r w:rsidRPr="00F408FD">
        <w:rPr>
          <w:rFonts w:ascii="Times New Roman" w:hAnsi="Times New Roman" w:cs="Times New Roman"/>
          <w:bCs/>
          <w:color w:val="000000"/>
        </w:rPr>
        <w:t>In addition to these major requirements, students will turn in the following</w:t>
      </w:r>
      <w:r>
        <w:rPr>
          <w:rFonts w:ascii="Times New Roman" w:hAnsi="Times New Roman" w:cs="Times New Roman"/>
          <w:bCs/>
          <w:color w:val="000000"/>
        </w:rPr>
        <w:t xml:space="preserve"> documents</w:t>
      </w:r>
      <w:r w:rsidR="007B5DBA">
        <w:rPr>
          <w:rFonts w:ascii="Times New Roman" w:hAnsi="Times New Roman" w:cs="Times New Roman"/>
          <w:bCs/>
          <w:color w:val="000000"/>
        </w:rPr>
        <w:t>:</w:t>
      </w:r>
    </w:p>
    <w:p w14:paraId="50A22B89" w14:textId="095B4B3C" w:rsidR="00951361" w:rsidRDefault="00951361" w:rsidP="009B53F1">
      <w:pPr>
        <w:pStyle w:val="ListParagraph"/>
        <w:widowControl w:val="0"/>
        <w:numPr>
          <w:ilvl w:val="0"/>
          <w:numId w:val="16"/>
        </w:num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Internship Objectives (5/29</w:t>
      </w:r>
      <w:bookmarkStart w:id="0" w:name="_GoBack"/>
      <w:bookmarkEnd w:id="0"/>
      <w:r>
        <w:rPr>
          <w:rFonts w:ascii="Times New Roman" w:hAnsi="Times New Roman" w:cs="Times New Roman"/>
          <w:color w:val="000000"/>
        </w:rPr>
        <w:t>)</w:t>
      </w:r>
    </w:p>
    <w:p w14:paraId="1ACE339E" w14:textId="51C94E29" w:rsidR="00A5374D" w:rsidRPr="009B53F1" w:rsidRDefault="009B53F1" w:rsidP="009B53F1">
      <w:pPr>
        <w:pStyle w:val="ListParagraph"/>
        <w:widowControl w:val="0"/>
        <w:numPr>
          <w:ilvl w:val="0"/>
          <w:numId w:val="16"/>
        </w:numPr>
        <w:autoSpaceDE w:val="0"/>
        <w:autoSpaceDN w:val="0"/>
        <w:adjustRightInd w:val="0"/>
        <w:rPr>
          <w:rFonts w:ascii="Times New Roman" w:hAnsi="Times New Roman" w:cs="Times New Roman"/>
          <w:color w:val="000000"/>
        </w:rPr>
      </w:pPr>
      <w:r w:rsidRPr="009B53F1">
        <w:rPr>
          <w:rFonts w:ascii="Times New Roman" w:hAnsi="Times New Roman" w:cs="Times New Roman"/>
          <w:color w:val="000000"/>
        </w:rPr>
        <w:t>Site</w:t>
      </w:r>
      <w:r>
        <w:rPr>
          <w:rFonts w:ascii="Times New Roman" w:hAnsi="Times New Roman" w:cs="Times New Roman"/>
          <w:color w:val="000000"/>
        </w:rPr>
        <w:t>/University</w:t>
      </w:r>
      <w:r w:rsidRPr="009B53F1">
        <w:rPr>
          <w:rFonts w:ascii="Times New Roman" w:hAnsi="Times New Roman" w:cs="Times New Roman"/>
          <w:color w:val="000000"/>
        </w:rPr>
        <w:t xml:space="preserve"> Supervisor Semester E</w:t>
      </w:r>
      <w:r w:rsidR="007B5DBA" w:rsidRPr="009B53F1">
        <w:rPr>
          <w:rFonts w:ascii="Times New Roman" w:hAnsi="Times New Roman" w:cs="Times New Roman"/>
          <w:color w:val="000000"/>
        </w:rPr>
        <w:t>valuations (submitted midterm and final)</w:t>
      </w:r>
      <w:r w:rsidR="00496F5A">
        <w:rPr>
          <w:rFonts w:ascii="Times New Roman" w:hAnsi="Times New Roman" w:cs="Times New Roman"/>
          <w:color w:val="000000"/>
        </w:rPr>
        <w:t>.</w:t>
      </w:r>
      <w:r w:rsidR="007B5DBA" w:rsidRPr="009B53F1">
        <w:rPr>
          <w:rFonts w:ascii="Times New Roman" w:hAnsi="Times New Roman" w:cs="Times New Roman"/>
          <w:color w:val="000000"/>
        </w:rPr>
        <w:t xml:space="preserve"> These will </w:t>
      </w:r>
      <w:r w:rsidR="00496F5A">
        <w:rPr>
          <w:rFonts w:ascii="Times New Roman" w:hAnsi="Times New Roman" w:cs="Times New Roman"/>
          <w:color w:val="000000"/>
        </w:rPr>
        <w:t xml:space="preserve">be </w:t>
      </w:r>
      <w:r w:rsidR="007B5DBA" w:rsidRPr="009B53F1">
        <w:rPr>
          <w:rFonts w:ascii="Times New Roman" w:hAnsi="Times New Roman" w:cs="Times New Roman"/>
          <w:color w:val="000000"/>
        </w:rPr>
        <w:t>e-mail</w:t>
      </w:r>
      <w:r w:rsidR="00496F5A">
        <w:rPr>
          <w:rFonts w:ascii="Times New Roman" w:hAnsi="Times New Roman" w:cs="Times New Roman"/>
          <w:color w:val="000000"/>
        </w:rPr>
        <w:t>ed</w:t>
      </w:r>
      <w:r w:rsidR="007B5DBA" w:rsidRPr="009B53F1">
        <w:rPr>
          <w:rFonts w:ascii="Times New Roman" w:hAnsi="Times New Roman" w:cs="Times New Roman"/>
          <w:color w:val="000000"/>
        </w:rPr>
        <w:t xml:space="preserve"> directly to your supervisor.</w:t>
      </w:r>
    </w:p>
    <w:p w14:paraId="36037B00" w14:textId="203298AD" w:rsidR="00DB3B2B" w:rsidRPr="009B53F1" w:rsidRDefault="009B53F1" w:rsidP="009B53F1">
      <w:pPr>
        <w:pStyle w:val="ListParagraph"/>
        <w:widowControl w:val="0"/>
        <w:numPr>
          <w:ilvl w:val="0"/>
          <w:numId w:val="16"/>
        </w:numPr>
        <w:autoSpaceDE w:val="0"/>
        <w:autoSpaceDN w:val="0"/>
        <w:adjustRightInd w:val="0"/>
        <w:rPr>
          <w:rFonts w:ascii="Times New Roman" w:hAnsi="Times New Roman" w:cs="Times New Roman"/>
          <w:color w:val="000000"/>
        </w:rPr>
      </w:pPr>
      <w:r w:rsidRPr="009B53F1">
        <w:rPr>
          <w:rFonts w:ascii="Times New Roman" w:hAnsi="Times New Roman" w:cs="Times New Roman"/>
          <w:color w:val="000000"/>
        </w:rPr>
        <w:t>Student Self Evaluations (midterm</w:t>
      </w:r>
      <w:r w:rsidR="00951361">
        <w:rPr>
          <w:rFonts w:ascii="Times New Roman" w:hAnsi="Times New Roman" w:cs="Times New Roman"/>
          <w:color w:val="000000"/>
        </w:rPr>
        <w:t xml:space="preserve"> (6/25)</w:t>
      </w:r>
      <w:r w:rsidRPr="009B53F1">
        <w:rPr>
          <w:rFonts w:ascii="Times New Roman" w:hAnsi="Times New Roman" w:cs="Times New Roman"/>
          <w:color w:val="000000"/>
        </w:rPr>
        <w:t xml:space="preserve"> and final</w:t>
      </w:r>
      <w:r w:rsidR="00951361">
        <w:rPr>
          <w:rFonts w:ascii="Times New Roman" w:hAnsi="Times New Roman" w:cs="Times New Roman"/>
          <w:color w:val="000000"/>
        </w:rPr>
        <w:t xml:space="preserve"> (8/1)</w:t>
      </w:r>
      <w:r w:rsidRPr="009B53F1">
        <w:rPr>
          <w:rFonts w:ascii="Times New Roman" w:hAnsi="Times New Roman" w:cs="Times New Roman"/>
          <w:color w:val="000000"/>
        </w:rPr>
        <w:t>)</w:t>
      </w:r>
    </w:p>
    <w:p w14:paraId="0061EA2A" w14:textId="2F69CC6E" w:rsidR="007B5DBA" w:rsidRDefault="007B5DBA" w:rsidP="009B53F1">
      <w:pPr>
        <w:pStyle w:val="ListParagraph"/>
        <w:widowControl w:val="0"/>
        <w:numPr>
          <w:ilvl w:val="0"/>
          <w:numId w:val="16"/>
        </w:numPr>
        <w:autoSpaceDE w:val="0"/>
        <w:autoSpaceDN w:val="0"/>
        <w:adjustRightInd w:val="0"/>
        <w:rPr>
          <w:rFonts w:ascii="Times New Roman" w:hAnsi="Times New Roman" w:cs="Times New Roman"/>
          <w:color w:val="000000"/>
        </w:rPr>
      </w:pPr>
      <w:r w:rsidRPr="009B53F1">
        <w:rPr>
          <w:rFonts w:ascii="Times New Roman" w:hAnsi="Times New Roman" w:cs="Times New Roman"/>
          <w:color w:val="000000"/>
        </w:rPr>
        <w:t xml:space="preserve">Student Internship </w:t>
      </w:r>
      <w:r w:rsidR="009B53F1" w:rsidRPr="009B53F1">
        <w:rPr>
          <w:rFonts w:ascii="Times New Roman" w:hAnsi="Times New Roman" w:cs="Times New Roman"/>
          <w:color w:val="000000"/>
        </w:rPr>
        <w:t xml:space="preserve">Site </w:t>
      </w:r>
      <w:r w:rsidRPr="009B53F1">
        <w:rPr>
          <w:rFonts w:ascii="Times New Roman" w:hAnsi="Times New Roman" w:cs="Times New Roman"/>
          <w:color w:val="000000"/>
        </w:rPr>
        <w:t xml:space="preserve">Evaluation </w:t>
      </w:r>
      <w:r w:rsidR="009B53F1">
        <w:rPr>
          <w:rFonts w:ascii="Times New Roman" w:hAnsi="Times New Roman" w:cs="Times New Roman"/>
          <w:color w:val="000000"/>
        </w:rPr>
        <w:t>(due at the end of semester)</w:t>
      </w:r>
      <w:r w:rsidR="00951361">
        <w:rPr>
          <w:rFonts w:ascii="Times New Roman" w:hAnsi="Times New Roman" w:cs="Times New Roman"/>
          <w:color w:val="000000"/>
        </w:rPr>
        <w:t xml:space="preserve"> – 8/1</w:t>
      </w:r>
    </w:p>
    <w:p w14:paraId="5C2A616C" w14:textId="39BE3273" w:rsidR="009B53F1" w:rsidRPr="009B53F1" w:rsidRDefault="009B53F1" w:rsidP="009B53F1">
      <w:pPr>
        <w:pStyle w:val="ListParagraph"/>
        <w:widowControl w:val="0"/>
        <w:numPr>
          <w:ilvl w:val="0"/>
          <w:numId w:val="16"/>
        </w:numPr>
        <w:autoSpaceDE w:val="0"/>
        <w:autoSpaceDN w:val="0"/>
        <w:adjustRightInd w:val="0"/>
        <w:rPr>
          <w:rFonts w:ascii="Times New Roman" w:hAnsi="Times New Roman" w:cs="Times New Roman"/>
          <w:color w:val="000000"/>
        </w:rPr>
      </w:pPr>
      <w:r>
        <w:rPr>
          <w:rFonts w:ascii="Times New Roman" w:hAnsi="Times New Roman" w:cs="Times New Roman"/>
          <w:color w:val="000000"/>
        </w:rPr>
        <w:t>Student Evaluation of Supervisor (due at the end of semester)</w:t>
      </w:r>
      <w:r w:rsidR="00951361">
        <w:rPr>
          <w:rFonts w:ascii="Times New Roman" w:hAnsi="Times New Roman" w:cs="Times New Roman"/>
          <w:color w:val="000000"/>
        </w:rPr>
        <w:t xml:space="preserve"> – 8/1</w:t>
      </w:r>
    </w:p>
    <w:p w14:paraId="4683BDCD" w14:textId="5884D65B" w:rsidR="007B5DBA" w:rsidRPr="009B53F1" w:rsidRDefault="007B5DBA" w:rsidP="0032247F">
      <w:pPr>
        <w:pStyle w:val="ListParagraph"/>
        <w:widowControl w:val="0"/>
        <w:numPr>
          <w:ilvl w:val="0"/>
          <w:numId w:val="16"/>
        </w:numPr>
        <w:autoSpaceDE w:val="0"/>
        <w:autoSpaceDN w:val="0"/>
        <w:adjustRightInd w:val="0"/>
        <w:rPr>
          <w:rFonts w:ascii="Times New Roman" w:hAnsi="Times New Roman" w:cs="Times New Roman"/>
          <w:color w:val="000000"/>
        </w:rPr>
      </w:pPr>
      <w:r w:rsidRPr="009B53F1">
        <w:rPr>
          <w:rFonts w:ascii="Times New Roman" w:hAnsi="Times New Roman" w:cs="Times New Roman"/>
          <w:color w:val="000000"/>
        </w:rPr>
        <w:t>Time log (due at completion of 600 hours indicating direct and indirect hours</w:t>
      </w:r>
      <w:r w:rsidR="0032247F">
        <w:rPr>
          <w:rFonts w:ascii="Times New Roman" w:hAnsi="Times New Roman" w:cs="Times New Roman"/>
          <w:color w:val="000000"/>
        </w:rPr>
        <w:t xml:space="preserve">; </w:t>
      </w:r>
      <w:r w:rsidR="0032247F" w:rsidRPr="0032247F">
        <w:rPr>
          <w:rFonts w:ascii="Times New Roman" w:hAnsi="Times New Roman" w:cs="Times New Roman"/>
          <w:color w:val="000000"/>
        </w:rPr>
        <w:t>additionally a hard copy is required to be mailed via US Postal Service to Dr. Nick Derzis, 2084 Haley Center, Au</w:t>
      </w:r>
      <w:r w:rsidR="0032247F">
        <w:rPr>
          <w:rFonts w:ascii="Times New Roman" w:hAnsi="Times New Roman" w:cs="Times New Roman"/>
          <w:color w:val="000000"/>
        </w:rPr>
        <w:t>burn, AL 36849</w:t>
      </w:r>
      <w:r w:rsidRPr="009B53F1">
        <w:rPr>
          <w:rFonts w:ascii="Times New Roman" w:hAnsi="Times New Roman" w:cs="Times New Roman"/>
          <w:color w:val="000000"/>
        </w:rPr>
        <w:t>)</w:t>
      </w:r>
    </w:p>
    <w:p w14:paraId="76F333B4" w14:textId="77777777" w:rsidR="004E55F6" w:rsidRDefault="004E55F6" w:rsidP="00A5374D">
      <w:pPr>
        <w:widowControl w:val="0"/>
        <w:autoSpaceDE w:val="0"/>
        <w:autoSpaceDN w:val="0"/>
        <w:adjustRightInd w:val="0"/>
        <w:rPr>
          <w:rFonts w:ascii="Times New Roman" w:hAnsi="Times New Roman" w:cs="Times New Roman"/>
          <w:color w:val="000000"/>
        </w:rPr>
      </w:pPr>
    </w:p>
    <w:p w14:paraId="7AE497C6" w14:textId="42DD432F" w:rsidR="0032247F" w:rsidRPr="0032247F" w:rsidRDefault="0032247F" w:rsidP="0032247F">
      <w:pPr>
        <w:widowControl w:val="0"/>
        <w:autoSpaceDE w:val="0"/>
        <w:autoSpaceDN w:val="0"/>
        <w:adjustRightInd w:val="0"/>
        <w:rPr>
          <w:rFonts w:ascii="Times New Roman" w:hAnsi="Times New Roman" w:cs="Times New Roman"/>
          <w:b/>
          <w:color w:val="000000"/>
        </w:rPr>
      </w:pPr>
      <w:r w:rsidRPr="0032247F">
        <w:rPr>
          <w:rFonts w:ascii="Times New Roman" w:hAnsi="Times New Roman" w:cs="Times New Roman"/>
          <w:b/>
          <w:color w:val="000000"/>
        </w:rPr>
        <w:t>Evaluation Requirements</w:t>
      </w:r>
    </w:p>
    <w:p w14:paraId="2E9F900D" w14:textId="77777777" w:rsidR="0032247F" w:rsidRPr="0032247F" w:rsidRDefault="0032247F" w:rsidP="0032247F">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 xml:space="preserve">  </w:t>
      </w:r>
      <w:r w:rsidRPr="0032247F">
        <w:rPr>
          <w:rFonts w:ascii="Times New Roman" w:hAnsi="Times New Roman" w:cs="Times New Roman"/>
          <w:color w:val="000000"/>
        </w:rPr>
        <w:tab/>
      </w:r>
      <w:r w:rsidRPr="0032247F">
        <w:rPr>
          <w:rFonts w:ascii="Times New Roman" w:hAnsi="Times New Roman" w:cs="Times New Roman"/>
          <w:color w:val="000000"/>
        </w:rPr>
        <w:tab/>
      </w:r>
    </w:p>
    <w:p w14:paraId="3A6605C9" w14:textId="77777777" w:rsidR="0032247F" w:rsidRPr="0032247F" w:rsidRDefault="0032247F" w:rsidP="0032247F">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Midterm and final evaluations will be completed by on site supervisors.  The evaluations will be e-mailed directly to your supervisor from the University supervisor.  These evaluations will be reviewed with each student individually after midterm evaluations are received and after final evaluations are received.</w:t>
      </w:r>
    </w:p>
    <w:p w14:paraId="76F8B94C" w14:textId="77777777" w:rsidR="0032247F" w:rsidRPr="0032247F" w:rsidRDefault="0032247F" w:rsidP="0032247F">
      <w:pPr>
        <w:widowControl w:val="0"/>
        <w:autoSpaceDE w:val="0"/>
        <w:autoSpaceDN w:val="0"/>
        <w:adjustRightInd w:val="0"/>
        <w:rPr>
          <w:rFonts w:ascii="Times New Roman" w:hAnsi="Times New Roman" w:cs="Times New Roman"/>
          <w:color w:val="000000"/>
        </w:rPr>
      </w:pPr>
    </w:p>
    <w:p w14:paraId="75278585" w14:textId="2CBA00EC" w:rsidR="0032247F" w:rsidRDefault="0032247F" w:rsidP="0032247F">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 xml:space="preserve">This course is a Satisfactory (S) or Unsatisfactory (U) for grading.  In order to earn the grade of S (Satisfactory) you must earn enough </w:t>
      </w:r>
      <w:r>
        <w:rPr>
          <w:rFonts w:ascii="Times New Roman" w:hAnsi="Times New Roman" w:cs="Times New Roman"/>
          <w:color w:val="000000"/>
        </w:rPr>
        <w:t>points to earn a B in the class</w:t>
      </w:r>
      <w:r w:rsidRPr="0032247F">
        <w:rPr>
          <w:rFonts w:ascii="Times New Roman" w:hAnsi="Times New Roman" w:cs="Times New Roman"/>
          <w:color w:val="000000"/>
        </w:rPr>
        <w:t>).</w:t>
      </w:r>
    </w:p>
    <w:p w14:paraId="4252A7D1" w14:textId="77777777" w:rsidR="004E55F6" w:rsidRDefault="004E55F6" w:rsidP="00A5374D">
      <w:pPr>
        <w:widowControl w:val="0"/>
        <w:autoSpaceDE w:val="0"/>
        <w:autoSpaceDN w:val="0"/>
        <w:adjustRightInd w:val="0"/>
        <w:rPr>
          <w:rFonts w:ascii="Times New Roman" w:hAnsi="Times New Roman" w:cs="Times New Roman"/>
          <w:color w:val="000000"/>
        </w:rPr>
      </w:pPr>
    </w:p>
    <w:p w14:paraId="53038DB9" w14:textId="77777777" w:rsidR="00226A1B" w:rsidRDefault="00226A1B" w:rsidP="00235356">
      <w:pPr>
        <w:rPr>
          <w:rFonts w:ascii="Times New Roman" w:hAnsi="Times New Roman" w:cs="Times New Roman"/>
          <w:b/>
        </w:rPr>
      </w:pPr>
    </w:p>
    <w:p w14:paraId="16E45712" w14:textId="39C3EFD4" w:rsidR="00226A1B" w:rsidRPr="00226A1B" w:rsidRDefault="00226A1B" w:rsidP="00226A1B">
      <w:pPr>
        <w:autoSpaceDE w:val="0"/>
        <w:autoSpaceDN w:val="0"/>
        <w:adjustRightInd w:val="0"/>
        <w:rPr>
          <w:rFonts w:ascii="Times New Roman" w:hAnsi="Times New Roman" w:cs="Times New Roman"/>
          <w:bCs/>
          <w:color w:val="000000"/>
          <w:szCs w:val="22"/>
        </w:rPr>
      </w:pPr>
      <w:r w:rsidRPr="00226A1B">
        <w:rPr>
          <w:rFonts w:ascii="Times New Roman" w:hAnsi="Times New Roman" w:cs="Times New Roman"/>
          <w:b/>
          <w:bCs/>
          <w:color w:val="000000"/>
          <w:szCs w:val="22"/>
        </w:rPr>
        <w:t>Class Policy Statements</w:t>
      </w:r>
    </w:p>
    <w:p w14:paraId="50ED17B8" w14:textId="77777777" w:rsidR="00226A1B" w:rsidRPr="00226A1B" w:rsidRDefault="00226A1B" w:rsidP="00226A1B">
      <w:pPr>
        <w:autoSpaceDE w:val="0"/>
        <w:autoSpaceDN w:val="0"/>
        <w:adjustRightInd w:val="0"/>
        <w:rPr>
          <w:rFonts w:ascii="Times New Roman" w:hAnsi="Times New Roman" w:cs="Times New Roman"/>
          <w:bCs/>
          <w:color w:val="000000"/>
          <w:szCs w:val="22"/>
        </w:rPr>
      </w:pPr>
    </w:p>
    <w:p w14:paraId="32B3D7F1" w14:textId="77777777" w:rsidR="00226A1B" w:rsidRPr="00226A1B" w:rsidRDefault="00226A1B" w:rsidP="00226A1B">
      <w:pPr>
        <w:pStyle w:val="ColorfulList-Accent11"/>
        <w:ind w:left="0"/>
      </w:pPr>
      <w:r w:rsidRPr="00226A1B">
        <w:t xml:space="preserve">NOTE: The Student Policy eHandbook is no longer in existence. Its replacement is the </w:t>
      </w:r>
      <w:hyperlink r:id="rId8" w:history="1">
        <w:r w:rsidRPr="00226A1B">
          <w:rPr>
            <w:rStyle w:val="Hyperlink"/>
          </w:rPr>
          <w:t>Student Policy eHandbook</w:t>
        </w:r>
      </w:hyperlink>
      <w:r w:rsidRPr="00226A1B">
        <w:t xml:space="preserve">; the URL is </w:t>
      </w:r>
      <w:hyperlink r:id="rId9" w:history="1">
        <w:r w:rsidRPr="00226A1B">
          <w:rPr>
            <w:rStyle w:val="Hyperlink"/>
          </w:rPr>
          <w:t>www.auburn.edu/studentpolicies</w:t>
        </w:r>
      </w:hyperlink>
      <w:r w:rsidRPr="00226A1B">
        <w:t>.</w:t>
      </w:r>
    </w:p>
    <w:p w14:paraId="38701A2F" w14:textId="77777777" w:rsidR="00226A1B" w:rsidRPr="00226A1B" w:rsidRDefault="00226A1B" w:rsidP="00226A1B">
      <w:pPr>
        <w:ind w:left="360"/>
        <w:rPr>
          <w:rFonts w:ascii="Times New Roman" w:hAnsi="Times New Roman" w:cs="Times New Roman"/>
          <w:b/>
          <w:bCs/>
          <w:color w:val="000000"/>
        </w:rPr>
      </w:pPr>
    </w:p>
    <w:p w14:paraId="3FA94A8D"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Attendance</w:t>
      </w:r>
      <w:r w:rsidRPr="00226A1B">
        <w:rPr>
          <w:rFonts w:ascii="Times New Roman" w:hAnsi="Times New Roman" w:cs="Times New Roman"/>
        </w:rPr>
        <w:t xml:space="preserve">: Students are expected to attend all classes, and will be held responsible for any content covered in the event of an absence. </w:t>
      </w:r>
    </w:p>
    <w:p w14:paraId="5C9DD604" w14:textId="77777777" w:rsidR="00226A1B" w:rsidRPr="00226A1B" w:rsidRDefault="00226A1B" w:rsidP="00226A1B">
      <w:pPr>
        <w:pStyle w:val="ColorfulList-Accent11"/>
        <w:jc w:val="both"/>
      </w:pPr>
    </w:p>
    <w:p w14:paraId="2E284CA4"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Excused absences</w:t>
      </w:r>
      <w:r w:rsidRPr="00226A1B">
        <w:rPr>
          <w:rFonts w:ascii="Times New Roman" w:hAnsi="Times New Roman" w:cs="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226A1B">
        <w:rPr>
          <w:rFonts w:ascii="Times New Roman" w:hAnsi="Times New Roman" w:cs="Times New Roman"/>
          <w:i/>
        </w:rPr>
        <w:t>Student Policy eHandbook</w:t>
      </w:r>
      <w:r w:rsidRPr="00226A1B">
        <w:rPr>
          <w:rFonts w:ascii="Times New Roman" w:hAnsi="Times New Roman" w:cs="Times New Roman"/>
        </w:rPr>
        <w:t xml:space="preserve"> for more information on excused absences. </w:t>
      </w:r>
    </w:p>
    <w:p w14:paraId="5B110CB6" w14:textId="77777777" w:rsidR="00226A1B" w:rsidRPr="00226A1B" w:rsidRDefault="00226A1B" w:rsidP="00226A1B">
      <w:pPr>
        <w:ind w:left="720"/>
        <w:rPr>
          <w:rFonts w:ascii="Times New Roman" w:hAnsi="Times New Roman" w:cs="Times New Roman"/>
        </w:rPr>
      </w:pPr>
    </w:p>
    <w:p w14:paraId="382199DA"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Make-Up Policy</w:t>
      </w:r>
      <w:r w:rsidRPr="00226A1B">
        <w:rPr>
          <w:rFonts w:ascii="Times New Roman" w:hAnsi="Times New Roman" w:cs="Times New Roman"/>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w:t>
      </w:r>
      <w:r w:rsidRPr="00226A1B">
        <w:rPr>
          <w:rFonts w:ascii="Times New Roman" w:hAnsi="Times New Roman" w:cs="Times New Roman"/>
        </w:rPr>
        <w:lastRenderedPageBreak/>
        <w:t>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7C182412" w14:textId="77777777" w:rsidR="00226A1B" w:rsidRPr="00226A1B" w:rsidRDefault="00226A1B" w:rsidP="00226A1B">
      <w:pPr>
        <w:pStyle w:val="ColorfulList-Accent11"/>
      </w:pPr>
    </w:p>
    <w:p w14:paraId="452CCB9D"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Written Assignments</w:t>
      </w:r>
      <w:r w:rsidRPr="00226A1B">
        <w:rPr>
          <w:rFonts w:ascii="Times New Roman" w:hAnsi="Times New Roman" w:cs="Times New Roman"/>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628C104A" w14:textId="77777777" w:rsidR="00226A1B" w:rsidRPr="00226A1B" w:rsidRDefault="00226A1B" w:rsidP="00226A1B">
      <w:pPr>
        <w:pStyle w:val="ColorfulList-Accent11"/>
      </w:pPr>
    </w:p>
    <w:p w14:paraId="3259C0F3" w14:textId="77777777" w:rsidR="00226A1B" w:rsidRPr="00226A1B" w:rsidRDefault="00226A1B" w:rsidP="00226A1B">
      <w:pPr>
        <w:ind w:left="720"/>
        <w:rPr>
          <w:rFonts w:ascii="Times New Roman" w:hAnsi="Times New Roman" w:cs="Times New Roman"/>
        </w:rPr>
      </w:pPr>
      <w:r w:rsidRPr="00226A1B">
        <w:rPr>
          <w:rFonts w:ascii="Times New Roman" w:hAnsi="Times New Roman" w:cs="Times New Roman"/>
        </w:rPr>
        <w:t xml:space="preserve">Assignments must be turned in the day the assignment is due and during the regularly scheduled class time. Also, assignments must be turned in by the student completing the assignment. </w:t>
      </w:r>
      <w:r w:rsidRPr="00226A1B">
        <w:rPr>
          <w:rFonts w:ascii="Times New Roman" w:hAnsi="Times New Roman" w:cs="Times New Roman"/>
          <w:b/>
          <w:bCs/>
        </w:rPr>
        <w:t xml:space="preserve">No late assignments </w:t>
      </w:r>
      <w:r w:rsidRPr="00226A1B">
        <w:rPr>
          <w:rFonts w:ascii="Times New Roman" w:hAnsi="Times New Roman" w:cs="Times New Roman"/>
        </w:rPr>
        <w:t xml:space="preserve">will be accepted unless accompanied by an excuse approved by the university. Please submit your assignment via Canvas. If Canvas is having difficulty, please email me. </w:t>
      </w:r>
    </w:p>
    <w:p w14:paraId="384BEA7E" w14:textId="77777777" w:rsidR="00226A1B" w:rsidRPr="00226A1B" w:rsidRDefault="00226A1B" w:rsidP="00226A1B">
      <w:pPr>
        <w:ind w:left="720"/>
        <w:rPr>
          <w:rFonts w:ascii="Times New Roman" w:hAnsi="Times New Roman" w:cs="Times New Roman"/>
        </w:rPr>
      </w:pPr>
    </w:p>
    <w:p w14:paraId="536FB0CD" w14:textId="77777777" w:rsidR="00226A1B" w:rsidRPr="00226A1B" w:rsidRDefault="00226A1B" w:rsidP="00226A1B">
      <w:pPr>
        <w:ind w:left="720"/>
        <w:rPr>
          <w:rFonts w:ascii="Times New Roman" w:hAnsi="Times New Roman" w:cs="Times New Roman"/>
        </w:rPr>
      </w:pPr>
      <w:r w:rsidRPr="00226A1B">
        <w:rPr>
          <w:rFonts w:ascii="Times New Roman" w:hAnsi="Times New Roman" w:cs="Times New Roman"/>
        </w:rPr>
        <w:t xml:space="preserve">If a student misses turning in an assignment and has a university approved excuse, he or she will have </w:t>
      </w:r>
      <w:r w:rsidRPr="00226A1B">
        <w:rPr>
          <w:rFonts w:ascii="Times New Roman" w:hAnsi="Times New Roman" w:cs="Times New Roman"/>
          <w:b/>
        </w:rPr>
        <w:t>one week</w:t>
      </w:r>
      <w:r w:rsidRPr="00226A1B">
        <w:rPr>
          <w:rFonts w:ascii="Times New Roman" w:hAnsi="Times New Roman" w:cs="Times New Roman"/>
        </w:rPr>
        <w:t xml:space="preserve"> from the time he or she returns to class to turn in the assignment.</w:t>
      </w:r>
    </w:p>
    <w:p w14:paraId="7EDE77D1" w14:textId="77777777" w:rsidR="00226A1B" w:rsidRPr="00226A1B" w:rsidRDefault="00226A1B" w:rsidP="00226A1B">
      <w:pPr>
        <w:ind w:left="720"/>
        <w:rPr>
          <w:rFonts w:ascii="Times New Roman" w:hAnsi="Times New Roman" w:cs="Times New Roman"/>
        </w:rPr>
      </w:pPr>
    </w:p>
    <w:p w14:paraId="37A79AD7"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Academic Honesty Policy</w:t>
      </w:r>
      <w:r w:rsidRPr="00226A1B">
        <w:rPr>
          <w:rFonts w:ascii="Times New Roman" w:hAnsi="Times New Roman" w:cs="Times New Roman"/>
        </w:rPr>
        <w:t xml:space="preserve">: All portions of the Auburn University student academic honesty code (Title XII </w:t>
      </w:r>
      <w:hyperlink r:id="rId10" w:history="1">
        <w:r w:rsidRPr="00226A1B">
          <w:rPr>
            <w:rStyle w:val="Hyperlink"/>
            <w:rFonts w:ascii="Times New Roman" w:hAnsi="Times New Roman" w:cs="Times New Roman"/>
          </w:rPr>
          <w:t>https://sites.auburn.edu/admin/universitypolicies/Policies/AcademicHonestyCode.pdf</w:t>
        </w:r>
      </w:hyperlink>
      <w:r w:rsidRPr="00226A1B">
        <w:rPr>
          <w:rFonts w:ascii="Times New Roman" w:hAnsi="Times New Roman" w:cs="Times New Roman"/>
        </w:rPr>
        <w:t xml:space="preserve"> </w:t>
      </w:r>
      <w:r w:rsidRPr="00226A1B">
        <w:rPr>
          <w:rFonts w:ascii="Times New Roman" w:hAnsi="Times New Roman" w:cs="Times New Roman"/>
          <w:i/>
        </w:rPr>
        <w:t xml:space="preserve"> </w:t>
      </w:r>
      <w:r w:rsidRPr="00226A1B">
        <w:rPr>
          <w:rFonts w:ascii="Times New Roman" w:hAnsi="Times New Roman" w:cs="Times New Roman"/>
        </w:rPr>
        <w:t xml:space="preserve">) found in the </w:t>
      </w:r>
      <w:r w:rsidRPr="00226A1B">
        <w:rPr>
          <w:rFonts w:ascii="Times New Roman" w:hAnsi="Times New Roman" w:cs="Times New Roman"/>
          <w:i/>
        </w:rPr>
        <w:t xml:space="preserve">Student Policy eHandbook </w:t>
      </w:r>
      <w:r w:rsidRPr="00226A1B">
        <w:rPr>
          <w:rFonts w:ascii="Times New Roman" w:hAnsi="Times New Roman" w:cs="Times New Roman"/>
        </w:rPr>
        <w:t>will apply to university courses All academic honesty violations or alleged violations of the SGA Code of Laws will be reported to the Office of the Provost, which will then refer the case to the Academic Honesty Committee.</w:t>
      </w:r>
    </w:p>
    <w:p w14:paraId="33EC0525" w14:textId="77777777" w:rsidR="00226A1B" w:rsidRPr="00226A1B" w:rsidRDefault="00226A1B" w:rsidP="00226A1B">
      <w:pPr>
        <w:ind w:left="720"/>
        <w:rPr>
          <w:rFonts w:ascii="Times New Roman" w:hAnsi="Times New Roman" w:cs="Times New Roman"/>
        </w:rPr>
      </w:pPr>
    </w:p>
    <w:p w14:paraId="008E2A85"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Disability Accommodations</w:t>
      </w:r>
      <w:r w:rsidRPr="00226A1B">
        <w:rPr>
          <w:rFonts w:ascii="Times New Roman" w:hAnsi="Times New Roman" w:cs="Times New Roman"/>
        </w:rPr>
        <w:t>: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6901EE21" w14:textId="77777777" w:rsidR="00226A1B" w:rsidRPr="00226A1B" w:rsidRDefault="00226A1B" w:rsidP="00226A1B">
      <w:pPr>
        <w:rPr>
          <w:rFonts w:ascii="Times New Roman" w:hAnsi="Times New Roman" w:cs="Times New Roman"/>
        </w:rPr>
      </w:pPr>
    </w:p>
    <w:p w14:paraId="0A196293"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Course contingency</w:t>
      </w:r>
      <w:r w:rsidRPr="00226A1B">
        <w:rPr>
          <w:rFonts w:ascii="Times New Roman"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AE766A4" w14:textId="77777777" w:rsidR="00226A1B" w:rsidRPr="00226A1B" w:rsidRDefault="00226A1B" w:rsidP="00226A1B">
      <w:pPr>
        <w:rPr>
          <w:rFonts w:ascii="Times New Roman" w:hAnsi="Times New Roman" w:cs="Times New Roman"/>
          <w:i/>
        </w:rPr>
      </w:pPr>
    </w:p>
    <w:p w14:paraId="6A594EC2"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Professionalism</w:t>
      </w:r>
      <w:r w:rsidRPr="00226A1B">
        <w:rPr>
          <w:rFonts w:ascii="Times New Roman" w:hAnsi="Times New Roman" w:cs="Times New Roman"/>
        </w:rPr>
        <w:t xml:space="preserve">:  As faculty, staff, and students interact in professional settings, they are expected to demonstrate professional behaviors as defined in the College’s conceptual framework </w:t>
      </w:r>
      <w:hyperlink r:id="rId11" w:history="1">
        <w:r w:rsidRPr="00226A1B">
          <w:rPr>
            <w:rStyle w:val="Hyperlink"/>
            <w:rFonts w:ascii="Times New Roman" w:hAnsi="Times New Roman" w:cs="Times New Roman"/>
          </w:rPr>
          <w:t>http://education.auburn.edu/aboutus/conceptfmwrk.html</w:t>
        </w:r>
      </w:hyperlink>
      <w:r w:rsidRPr="00226A1B">
        <w:rPr>
          <w:rFonts w:ascii="Times New Roman" w:hAnsi="Times New Roman" w:cs="Times New Roman"/>
        </w:rPr>
        <w:t>.  These professional commitments or dispositions are listed below:</w:t>
      </w:r>
    </w:p>
    <w:p w14:paraId="7F2F569E" w14:textId="77777777" w:rsidR="00226A1B" w:rsidRPr="00226A1B" w:rsidRDefault="00226A1B" w:rsidP="00226A1B">
      <w:pPr>
        <w:numPr>
          <w:ilvl w:val="1"/>
          <w:numId w:val="19"/>
        </w:numPr>
        <w:tabs>
          <w:tab w:val="left" w:pos="-1440"/>
        </w:tabs>
        <w:ind w:left="990" w:hanging="270"/>
        <w:rPr>
          <w:rFonts w:ascii="Times New Roman" w:hAnsi="Times New Roman" w:cs="Times New Roman"/>
        </w:rPr>
      </w:pPr>
      <w:r w:rsidRPr="00226A1B">
        <w:rPr>
          <w:rFonts w:ascii="Times New Roman" w:hAnsi="Times New Roman" w:cs="Times New Roman"/>
        </w:rPr>
        <w:t>Engage in responsible and ethical professional practices</w:t>
      </w:r>
    </w:p>
    <w:p w14:paraId="561AEC0D" w14:textId="77777777" w:rsidR="00226A1B" w:rsidRPr="00226A1B" w:rsidRDefault="00226A1B" w:rsidP="00226A1B">
      <w:pPr>
        <w:numPr>
          <w:ilvl w:val="1"/>
          <w:numId w:val="19"/>
        </w:numPr>
        <w:tabs>
          <w:tab w:val="left" w:pos="-1440"/>
        </w:tabs>
        <w:ind w:left="990" w:hanging="270"/>
        <w:rPr>
          <w:rFonts w:ascii="Times New Roman" w:hAnsi="Times New Roman" w:cs="Times New Roman"/>
        </w:rPr>
      </w:pPr>
      <w:r w:rsidRPr="00226A1B">
        <w:rPr>
          <w:rFonts w:ascii="Times New Roman" w:hAnsi="Times New Roman" w:cs="Times New Roman"/>
        </w:rPr>
        <w:lastRenderedPageBreak/>
        <w:t>Contribute to collaborative learning communities</w:t>
      </w:r>
    </w:p>
    <w:p w14:paraId="61DE83EA" w14:textId="77777777" w:rsidR="00226A1B" w:rsidRPr="00226A1B" w:rsidRDefault="00226A1B" w:rsidP="00226A1B">
      <w:pPr>
        <w:numPr>
          <w:ilvl w:val="1"/>
          <w:numId w:val="19"/>
        </w:numPr>
        <w:tabs>
          <w:tab w:val="left" w:pos="-1440"/>
        </w:tabs>
        <w:ind w:left="990" w:hanging="270"/>
        <w:rPr>
          <w:rFonts w:ascii="Times New Roman" w:hAnsi="Times New Roman" w:cs="Times New Roman"/>
        </w:rPr>
      </w:pPr>
      <w:r w:rsidRPr="00226A1B">
        <w:rPr>
          <w:rFonts w:ascii="Times New Roman" w:hAnsi="Times New Roman" w:cs="Times New Roman"/>
        </w:rPr>
        <w:t>Demonstrate a commitment to diversity</w:t>
      </w:r>
    </w:p>
    <w:p w14:paraId="30779601" w14:textId="77777777" w:rsidR="00226A1B" w:rsidRPr="00226A1B" w:rsidRDefault="00226A1B" w:rsidP="00226A1B">
      <w:pPr>
        <w:numPr>
          <w:ilvl w:val="1"/>
          <w:numId w:val="19"/>
        </w:numPr>
        <w:tabs>
          <w:tab w:val="left" w:pos="-1440"/>
        </w:tabs>
        <w:ind w:left="990" w:hanging="270"/>
        <w:rPr>
          <w:rFonts w:ascii="Times New Roman" w:hAnsi="Times New Roman" w:cs="Times New Roman"/>
        </w:rPr>
      </w:pPr>
      <w:r w:rsidRPr="00226A1B">
        <w:rPr>
          <w:rFonts w:ascii="Times New Roman" w:hAnsi="Times New Roman" w:cs="Times New Roman"/>
        </w:rPr>
        <w:t>Model and nurture intellectual vitality</w:t>
      </w:r>
    </w:p>
    <w:p w14:paraId="76C270B6" w14:textId="77777777" w:rsidR="00226A1B" w:rsidRPr="00226A1B" w:rsidRDefault="00226A1B" w:rsidP="00226A1B">
      <w:pPr>
        <w:tabs>
          <w:tab w:val="left" w:pos="-1440"/>
        </w:tabs>
        <w:rPr>
          <w:rFonts w:ascii="Times New Roman" w:hAnsi="Times New Roman" w:cs="Times New Roman"/>
          <w:b/>
          <w:bCs/>
        </w:rPr>
      </w:pPr>
    </w:p>
    <w:p w14:paraId="1C6AF9D8" w14:textId="77777777" w:rsidR="00226A1B" w:rsidRPr="00226A1B" w:rsidRDefault="00226A1B" w:rsidP="00226A1B">
      <w:pPr>
        <w:tabs>
          <w:tab w:val="left" w:pos="-1440"/>
        </w:tabs>
        <w:rPr>
          <w:rFonts w:ascii="Times New Roman" w:hAnsi="Times New Roman" w:cs="Times New Roman"/>
        </w:rPr>
      </w:pPr>
      <w:r w:rsidRPr="00226A1B">
        <w:rPr>
          <w:rFonts w:ascii="Times New Roman" w:hAnsi="Times New Roman" w:cs="Times New Roman"/>
          <w:b/>
          <w:bCs/>
        </w:rPr>
        <w:t>Note: Auburn University Policy on Classroom Behavior</w:t>
      </w:r>
      <w:r w:rsidRPr="00226A1B">
        <w:rPr>
          <w:rFonts w:ascii="Times New Roman" w:hAnsi="Times New Roman" w:cs="Times New Roman"/>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226A1B">
        <w:rPr>
          <w:rFonts w:ascii="Times New Roman" w:hAnsi="Times New Roman" w:cs="Times New Roman"/>
          <w:b/>
          <w:bCs/>
          <w:i/>
          <w:iCs/>
        </w:rPr>
        <w:t>Student Policy eHandbook</w:t>
      </w:r>
      <w:r w:rsidRPr="00226A1B">
        <w:rPr>
          <w:rFonts w:ascii="Times New Roman" w:hAnsi="Times New Roman" w:cs="Times New Roman"/>
        </w:rPr>
        <w:t xml:space="preserve"> </w:t>
      </w:r>
      <w:hyperlink r:id="rId12" w:history="1">
        <w:r w:rsidRPr="00226A1B">
          <w:rPr>
            <w:rStyle w:val="Hyperlink"/>
            <w:rFonts w:ascii="Times New Roman" w:hAnsi="Times New Roman" w:cs="Times New Roman"/>
          </w:rPr>
          <w:t>h</w:t>
        </w:r>
        <w:r w:rsidRPr="00226A1B">
          <w:rPr>
            <w:rStyle w:val="Hyperlink"/>
            <w:rFonts w:ascii="Times New Roman" w:hAnsi="Times New Roman" w:cs="Times New Roman"/>
            <w:bCs/>
            <w:iCs/>
          </w:rPr>
          <w:t>ttps://sites.auburn.edu/admin/universitypolicies/Policies/PolicyonClassroomBehavior.pdf</w:t>
        </w:r>
      </w:hyperlink>
      <w:r w:rsidRPr="00226A1B">
        <w:rPr>
          <w:rFonts w:ascii="Times New Roman" w:hAnsi="Times New Roman" w:cs="Times New Roman"/>
        </w:rPr>
        <w:t>).</w:t>
      </w:r>
    </w:p>
    <w:p w14:paraId="4EFF9388" w14:textId="77777777" w:rsidR="00226A1B" w:rsidRPr="00226A1B" w:rsidRDefault="00226A1B" w:rsidP="00226A1B">
      <w:pPr>
        <w:ind w:left="720"/>
        <w:rPr>
          <w:rFonts w:ascii="Times New Roman" w:hAnsi="Times New Roman" w:cs="Times New Roman"/>
          <w:u w:val="single"/>
        </w:rPr>
      </w:pPr>
    </w:p>
    <w:p w14:paraId="3DCBADDC" w14:textId="77777777" w:rsidR="00226A1B" w:rsidRPr="003B2E82" w:rsidRDefault="00226A1B" w:rsidP="00226A1B">
      <w:pPr>
        <w:autoSpaceDE w:val="0"/>
        <w:autoSpaceDN w:val="0"/>
        <w:adjustRightInd w:val="0"/>
        <w:rPr>
          <w:bCs/>
          <w:color w:val="000000"/>
          <w:szCs w:val="22"/>
        </w:rPr>
      </w:pPr>
    </w:p>
    <w:p w14:paraId="21BCDB7B" w14:textId="77777777" w:rsidR="002B1491" w:rsidRDefault="002B1491" w:rsidP="00A627F8">
      <w:pPr>
        <w:rPr>
          <w:rFonts w:ascii="Times New Roman" w:hAnsi="Times New Roman" w:cs="Times New Roman"/>
        </w:rPr>
      </w:pPr>
    </w:p>
    <w:p w14:paraId="0B7F15B8" w14:textId="6296F4BA" w:rsidR="002B1491" w:rsidRPr="00C50C5E" w:rsidRDefault="002B1491" w:rsidP="00A627F8">
      <w:pPr>
        <w:rPr>
          <w:rFonts w:ascii="Times New Roman" w:hAnsi="Times New Roman" w:cs="Times New Roman"/>
        </w:rPr>
      </w:pPr>
    </w:p>
    <w:sectPr w:rsidR="002B1491"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30F19"/>
    <w:multiLevelType w:val="hybridMultilevel"/>
    <w:tmpl w:val="CC32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159F8"/>
    <w:multiLevelType w:val="hybridMultilevel"/>
    <w:tmpl w:val="6A68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A92650"/>
    <w:multiLevelType w:val="hybridMultilevel"/>
    <w:tmpl w:val="83AA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00FEE"/>
    <w:multiLevelType w:val="hybridMultilevel"/>
    <w:tmpl w:val="97984CAE"/>
    <w:lvl w:ilvl="0" w:tplc="59E41BF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B484D"/>
    <w:multiLevelType w:val="hybridMultilevel"/>
    <w:tmpl w:val="435E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B45E5"/>
    <w:multiLevelType w:val="hybridMultilevel"/>
    <w:tmpl w:val="5EAA1AEC"/>
    <w:lvl w:ilvl="0" w:tplc="00030409">
      <w:start w:val="1"/>
      <w:numFmt w:val="bullet"/>
      <w:lvlText w:val="o"/>
      <w:lvlJc w:val="left"/>
      <w:pPr>
        <w:tabs>
          <w:tab w:val="num" w:pos="2880"/>
        </w:tabs>
        <w:ind w:left="2880" w:hanging="360"/>
      </w:pPr>
      <w:rPr>
        <w:rFonts w:ascii="Courier New" w:hAnsi="Courier New"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F1A99"/>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5"/>
  </w:num>
  <w:num w:numId="5">
    <w:abstractNumId w:val="16"/>
  </w:num>
  <w:num w:numId="6">
    <w:abstractNumId w:val="17"/>
  </w:num>
  <w:num w:numId="7">
    <w:abstractNumId w:val="13"/>
  </w:num>
  <w:num w:numId="8">
    <w:abstractNumId w:val="9"/>
  </w:num>
  <w:num w:numId="9">
    <w:abstractNumId w:val="18"/>
  </w:num>
  <w:num w:numId="10">
    <w:abstractNumId w:val="11"/>
  </w:num>
  <w:num w:numId="11">
    <w:abstractNumId w:val="2"/>
  </w:num>
  <w:num w:numId="12">
    <w:abstractNumId w:val="3"/>
  </w:num>
  <w:num w:numId="13">
    <w:abstractNumId w:val="10"/>
  </w:num>
  <w:num w:numId="14">
    <w:abstractNumId w:val="12"/>
  </w:num>
  <w:num w:numId="15">
    <w:abstractNumId w:val="4"/>
  </w:num>
  <w:num w:numId="16">
    <w:abstractNumId w:val="6"/>
  </w:num>
  <w:num w:numId="17">
    <w:abstractNumId w:val="1"/>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20A6"/>
    <w:rsid w:val="000543D4"/>
    <w:rsid w:val="000958DC"/>
    <w:rsid w:val="000D4894"/>
    <w:rsid w:val="00126657"/>
    <w:rsid w:val="00156AEF"/>
    <w:rsid w:val="00156C45"/>
    <w:rsid w:val="0016219C"/>
    <w:rsid w:val="00177603"/>
    <w:rsid w:val="001A720D"/>
    <w:rsid w:val="001A752C"/>
    <w:rsid w:val="001B0746"/>
    <w:rsid w:val="001B520E"/>
    <w:rsid w:val="001D4F2D"/>
    <w:rsid w:val="002236B4"/>
    <w:rsid w:val="00226A1B"/>
    <w:rsid w:val="00235356"/>
    <w:rsid w:val="00244868"/>
    <w:rsid w:val="00260BC9"/>
    <w:rsid w:val="0026150D"/>
    <w:rsid w:val="002627EB"/>
    <w:rsid w:val="00264C44"/>
    <w:rsid w:val="00296434"/>
    <w:rsid w:val="002965E3"/>
    <w:rsid w:val="002B1491"/>
    <w:rsid w:val="002D309C"/>
    <w:rsid w:val="002E6101"/>
    <w:rsid w:val="002F5C0F"/>
    <w:rsid w:val="0032247F"/>
    <w:rsid w:val="00333B46"/>
    <w:rsid w:val="00383247"/>
    <w:rsid w:val="0039280E"/>
    <w:rsid w:val="00393C54"/>
    <w:rsid w:val="003A28A3"/>
    <w:rsid w:val="003A5F85"/>
    <w:rsid w:val="003B33C4"/>
    <w:rsid w:val="003B5CAE"/>
    <w:rsid w:val="003B5DE4"/>
    <w:rsid w:val="003C59D1"/>
    <w:rsid w:val="00414802"/>
    <w:rsid w:val="004361DA"/>
    <w:rsid w:val="004478DF"/>
    <w:rsid w:val="00496F5A"/>
    <w:rsid w:val="004B0D88"/>
    <w:rsid w:val="004C1BAD"/>
    <w:rsid w:val="004C35C1"/>
    <w:rsid w:val="004D0EFC"/>
    <w:rsid w:val="004E55F6"/>
    <w:rsid w:val="00510D4F"/>
    <w:rsid w:val="00524EEF"/>
    <w:rsid w:val="00525D85"/>
    <w:rsid w:val="00545AF8"/>
    <w:rsid w:val="00552A21"/>
    <w:rsid w:val="00583442"/>
    <w:rsid w:val="00583731"/>
    <w:rsid w:val="00583DB9"/>
    <w:rsid w:val="00587F31"/>
    <w:rsid w:val="005B0DC0"/>
    <w:rsid w:val="00607644"/>
    <w:rsid w:val="0060775F"/>
    <w:rsid w:val="006322FF"/>
    <w:rsid w:val="00636BFF"/>
    <w:rsid w:val="006426E3"/>
    <w:rsid w:val="006438DA"/>
    <w:rsid w:val="006602A9"/>
    <w:rsid w:val="006B37EE"/>
    <w:rsid w:val="006F1A1E"/>
    <w:rsid w:val="00704ADC"/>
    <w:rsid w:val="00726061"/>
    <w:rsid w:val="00743AFA"/>
    <w:rsid w:val="007503E9"/>
    <w:rsid w:val="007513DB"/>
    <w:rsid w:val="0077021A"/>
    <w:rsid w:val="00786324"/>
    <w:rsid w:val="0078640B"/>
    <w:rsid w:val="00797B7C"/>
    <w:rsid w:val="007B564C"/>
    <w:rsid w:val="007B5DBA"/>
    <w:rsid w:val="007C7FF4"/>
    <w:rsid w:val="007D1C53"/>
    <w:rsid w:val="007E65A0"/>
    <w:rsid w:val="007F3DF1"/>
    <w:rsid w:val="0084757E"/>
    <w:rsid w:val="00855EC9"/>
    <w:rsid w:val="00876306"/>
    <w:rsid w:val="00886C65"/>
    <w:rsid w:val="008878C6"/>
    <w:rsid w:val="008933E7"/>
    <w:rsid w:val="008A6617"/>
    <w:rsid w:val="008C0556"/>
    <w:rsid w:val="009051BD"/>
    <w:rsid w:val="00951361"/>
    <w:rsid w:val="00952D92"/>
    <w:rsid w:val="00957041"/>
    <w:rsid w:val="00962E08"/>
    <w:rsid w:val="00966EE4"/>
    <w:rsid w:val="00995DC9"/>
    <w:rsid w:val="00996B26"/>
    <w:rsid w:val="009B53F1"/>
    <w:rsid w:val="009D652A"/>
    <w:rsid w:val="009E4051"/>
    <w:rsid w:val="009F412E"/>
    <w:rsid w:val="00A05FCA"/>
    <w:rsid w:val="00A14B90"/>
    <w:rsid w:val="00A33EAF"/>
    <w:rsid w:val="00A450CB"/>
    <w:rsid w:val="00A5374D"/>
    <w:rsid w:val="00A627F8"/>
    <w:rsid w:val="00A663EA"/>
    <w:rsid w:val="00A67B2C"/>
    <w:rsid w:val="00A8019B"/>
    <w:rsid w:val="00A81CF0"/>
    <w:rsid w:val="00B35E87"/>
    <w:rsid w:val="00BE0039"/>
    <w:rsid w:val="00BF08D6"/>
    <w:rsid w:val="00C50C5E"/>
    <w:rsid w:val="00C57C63"/>
    <w:rsid w:val="00C61965"/>
    <w:rsid w:val="00C76808"/>
    <w:rsid w:val="00C86C6B"/>
    <w:rsid w:val="00CE63DC"/>
    <w:rsid w:val="00CE6BEF"/>
    <w:rsid w:val="00CF291D"/>
    <w:rsid w:val="00D1204C"/>
    <w:rsid w:val="00D45C4C"/>
    <w:rsid w:val="00D62FD6"/>
    <w:rsid w:val="00D74C9E"/>
    <w:rsid w:val="00D80AEF"/>
    <w:rsid w:val="00D95221"/>
    <w:rsid w:val="00DB3B2B"/>
    <w:rsid w:val="00DC2897"/>
    <w:rsid w:val="00DE719C"/>
    <w:rsid w:val="00E157DE"/>
    <w:rsid w:val="00E4154E"/>
    <w:rsid w:val="00EA555B"/>
    <w:rsid w:val="00EF3DFF"/>
    <w:rsid w:val="00F022BE"/>
    <w:rsid w:val="00F06D80"/>
    <w:rsid w:val="00F34976"/>
    <w:rsid w:val="00F408FD"/>
    <w:rsid w:val="00F62B76"/>
    <w:rsid w:val="00F6482C"/>
    <w:rsid w:val="00F67C53"/>
    <w:rsid w:val="00F72318"/>
    <w:rsid w:val="00F83B5D"/>
    <w:rsid w:val="00F85E77"/>
    <w:rsid w:val="00F85FCC"/>
    <w:rsid w:val="00FC02C9"/>
    <w:rsid w:val="00FC663C"/>
    <w:rsid w:val="00FC6682"/>
    <w:rsid w:val="00FC6E03"/>
    <w:rsid w:val="00FE499C"/>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character" w:customStyle="1" w:styleId="apple-converted-space">
    <w:name w:val="apple-converted-space"/>
    <w:basedOn w:val="DefaultParagraphFont"/>
    <w:rsid w:val="009E4051"/>
  </w:style>
  <w:style w:type="paragraph" w:customStyle="1" w:styleId="Level1">
    <w:name w:val="Level 1"/>
    <w:basedOn w:val="Normal"/>
    <w:rsid w:val="00CE6BEF"/>
    <w:pPr>
      <w:widowControl w:val="0"/>
    </w:pPr>
    <w:rPr>
      <w:rFonts w:ascii="Times New Roman" w:eastAsia="Times New Roman" w:hAnsi="Times New Roman" w:cs="Times New Roman"/>
      <w:szCs w:val="20"/>
      <w:lang w:eastAsia="en-US"/>
    </w:rPr>
  </w:style>
  <w:style w:type="paragraph" w:customStyle="1" w:styleId="Default">
    <w:name w:val="Default"/>
    <w:rsid w:val="00177603"/>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rsid w:val="0032247F"/>
    <w:rPr>
      <w:color w:val="808080"/>
      <w:shd w:val="clear" w:color="auto" w:fill="E6E6E6"/>
    </w:rPr>
  </w:style>
  <w:style w:type="paragraph" w:customStyle="1" w:styleId="ColorfulList-Accent11">
    <w:name w:val="Colorful List - Accent 11"/>
    <w:basedOn w:val="Normal"/>
    <w:uiPriority w:val="34"/>
    <w:qFormat/>
    <w:rsid w:val="00226A1B"/>
    <w:pPr>
      <w:ind w:left="72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7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ccertification.com/filebin/pdf/ethics/CodeOfEthics_01-01-2017.pdf" TargetMode="Externa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uburn.edu/wp-content/uploads/2018/03/cedmstprgprofpracthndbk_rev.pdf" TargetMode="External"/><Relationship Id="rId11" Type="http://schemas.openxmlformats.org/officeDocument/2006/relationships/hyperlink" Target="http://education.auburn.edu/aboutus/conceptfmwrk.html" TargetMode="External"/><Relationship Id="rId5" Type="http://schemas.openxmlformats.org/officeDocument/2006/relationships/hyperlink" Target="mailto:jzp0095@auburn.edu" TargetMode="Externa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Park, Jinhee</cp:lastModifiedBy>
  <cp:revision>20</cp:revision>
  <dcterms:created xsi:type="dcterms:W3CDTF">2018-03-27T19:41:00Z</dcterms:created>
  <dcterms:modified xsi:type="dcterms:W3CDTF">2018-05-21T17:08:00Z</dcterms:modified>
</cp:coreProperties>
</file>